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4A2EB" w14:textId="4CC28676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###001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43AC36D" w14:textId="48F3A68C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Персоналдарды басқару түсінігі және маңызы</w:t>
      </w:r>
    </w:p>
    <w:p w14:paraId="214DA823" w14:textId="77777777" w:rsidR="00AB0EED" w:rsidRPr="0082595E" w:rsidRDefault="00AB0EED" w:rsidP="0082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381697" w14:textId="583E1941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###002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1C76A75" w14:textId="4649277E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Персоналды басқарудың негізгі қағидаттары </w:t>
      </w:r>
    </w:p>
    <w:p w14:paraId="4570208D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D9DE8" w14:textId="15D3E5BA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###003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9434EC8" w14:textId="164450B8" w:rsidR="00AB0EED" w:rsidRPr="0082595E" w:rsidRDefault="004A4805" w:rsidP="0082595E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82595E">
        <w:rPr>
          <w:rStyle w:val="jlqj4b"/>
          <w:rFonts w:ascii="Times New Roman" w:hAnsi="Times New Roman" w:cs="Times New Roman"/>
          <w:sz w:val="24"/>
          <w:szCs w:val="24"/>
          <w:lang w:val="kk-KZ"/>
        </w:rPr>
        <w:t>HR менеджмент және персоналды басқару: ұқсастықтары мен айырмашылықтары</w:t>
      </w:r>
    </w:p>
    <w:p w14:paraId="21299B8A" w14:textId="77777777" w:rsidR="004A4805" w:rsidRPr="0082595E" w:rsidRDefault="004A4805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23143" w14:textId="708EA9AE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###004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E98B2AE" w14:textId="0F185F66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Адам капиталын басқару, адам ресурстарын басқару, персоналды басқару ұғымы және мәні</w:t>
      </w:r>
    </w:p>
    <w:p w14:paraId="7C74E58D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974AA2" w14:textId="0BE5EEEB" w:rsidR="00AB0EED" w:rsidRDefault="00094A9D" w:rsidP="00825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###005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14946E5E" w14:textId="4158C20D" w:rsidR="0082595E" w:rsidRPr="0082595E" w:rsidRDefault="0082595E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Адам ресурстарын басқарудағы стратегиялық жоспарлаудың маңызды</w:t>
      </w:r>
    </w:p>
    <w:p w14:paraId="271D4684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6F904" w14:textId="4252D938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###006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72BD7BB" w14:textId="3ED533CE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Стратегиялық жоспарлау және адам ресурстарын басқару байланысының негізгі түрлері</w:t>
      </w:r>
    </w:p>
    <w:p w14:paraId="78732040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93461" w14:textId="3EA81395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###007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D4B5444" w14:textId="00C9A5FC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Персоналды стратегиялық басқарудың мазмұны мен құрылымы</w:t>
      </w:r>
    </w:p>
    <w:p w14:paraId="1066CC92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2C2C32C" w14:textId="22215CBD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###008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14C6496D" w14:textId="24DB51B4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Персоналды стратегиялық басқарудың негізгі кезеңдері </w:t>
      </w:r>
    </w:p>
    <w:p w14:paraId="2B3D0158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6962E9" w14:textId="21453707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###009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C046B99" w14:textId="08626DEE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Персоналды қабылдау және іріктеу түсінігі және мәні             </w:t>
      </w:r>
    </w:p>
    <w:p w14:paraId="6D72C781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C8F81" w14:textId="3C9EF38E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###010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7B88783" w14:textId="3134DFD9" w:rsidR="00AB0EED" w:rsidRPr="0082595E" w:rsidRDefault="004A4805" w:rsidP="0082595E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 xml:space="preserve">Рекрутингтік компаниялар - ұйым персоналын тарту көздері ретінде </w:t>
      </w:r>
    </w:p>
    <w:p w14:paraId="4E934290" w14:textId="77777777" w:rsidR="004A4805" w:rsidRPr="0082595E" w:rsidRDefault="004A4805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36D1B" w14:textId="480CDEB7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###011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8ED6757" w14:textId="2A7F3A4B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Персоналды іріктеу процесі</w:t>
      </w:r>
    </w:p>
    <w:p w14:paraId="66E1D5A7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CE445C" w14:textId="287D87AF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###012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42124FD" w14:textId="10AEB99A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Жұмысқа қабылдау кезіндегі тілдесу және сұхбат түрлері</w:t>
      </w:r>
    </w:p>
    <w:p w14:paraId="63EC1E02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481867" w14:textId="74AE21F0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###013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606D10F1" w14:textId="0D011D7E" w:rsidR="00492D2D" w:rsidRPr="0082595E" w:rsidRDefault="004A4805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Қызметкерлерді ынталандыру.</w:t>
      </w:r>
      <w:r w:rsidRPr="0082595E">
        <w:rPr>
          <w:rStyle w:val="viiyi"/>
          <w:rFonts w:ascii="Times New Roman" w:hAnsi="Times New Roman" w:cs="Times New Roman"/>
          <w:lang w:val="kk-KZ"/>
        </w:rPr>
        <w:t xml:space="preserve"> </w:t>
      </w:r>
      <w:r w:rsidRPr="0082595E">
        <w:rPr>
          <w:rStyle w:val="jlqj4b"/>
          <w:rFonts w:ascii="Times New Roman" w:hAnsi="Times New Roman" w:cs="Times New Roman"/>
          <w:lang w:val="kk-KZ"/>
        </w:rPr>
        <w:t>А.Маслоуи бойынша қажеттіліктер теориясы</w:t>
      </w:r>
    </w:p>
    <w:p w14:paraId="1619D462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55E75" w14:textId="07689753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###014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1B35AAD0" w14:textId="21D1F8E0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Персоналға еңбекақы төлеу түсінігі, маңызы, мәні. Еңбекке ақы төлеу жүйесі</w:t>
      </w:r>
    </w:p>
    <w:p w14:paraId="0CAC2CA3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4391439" w14:textId="60B0510C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###015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CC9B296" w14:textId="4B8F241A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Еңбекке ақы төлеудің негізгі нысандары</w:t>
      </w:r>
    </w:p>
    <w:p w14:paraId="6720E181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7F870" w14:textId="21BD37E6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###016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C82D413" w14:textId="4D68DBD3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Қазіргі еңбекақының құрылымы</w:t>
      </w:r>
    </w:p>
    <w:p w14:paraId="3C602D61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B9C8BD" w14:textId="37194BE9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###017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256E716" w14:textId="47711B24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Кадрларды оқыту: кәсіптік даярлаудың мақсаттары, түрлері және әдістері</w:t>
      </w:r>
    </w:p>
    <w:p w14:paraId="0F512B64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FA6702" w14:textId="760EC640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###018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6E2BB487" w14:textId="01C9FD47" w:rsidR="00492D2D" w:rsidRPr="0082595E" w:rsidRDefault="004A4805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Тәлімгерлік және коучинг персоналды дамыту факторы ретінде</w:t>
      </w:r>
    </w:p>
    <w:p w14:paraId="7713430F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009C7F" w14:textId="20F77FB7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###019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67808C53" w14:textId="3465E17B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Персоналды басқару тиімділігінің ұғымы және мәні</w:t>
      </w:r>
    </w:p>
    <w:p w14:paraId="3F1A6D06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D54BAE" w14:textId="4E7968DE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###020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8C53D82" w14:textId="1EDDC333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Персоналды басқару жүйесінің тиімділігін бағалау көрсеткіштері</w:t>
      </w:r>
    </w:p>
    <w:p w14:paraId="079D3F1A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8A854A" w14:textId="2A43FD06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###021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B282E3D" w14:textId="7777777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Персоналды аттестаттау, бағалау және сертификаттау түсінігі мен маңызы. Персонал аудиті</w:t>
      </w:r>
    </w:p>
    <w:p w14:paraId="2F4E573D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757D93" w14:textId="1B69B101" w:rsidR="00AB0EED" w:rsidRPr="0082595E" w:rsidRDefault="00094A9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###022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1F14EA5" w14:textId="19A994CE" w:rsidR="00AB0EED" w:rsidRPr="0082595E" w:rsidRDefault="004A4805" w:rsidP="0082595E">
      <w:pPr>
        <w:spacing w:after="0" w:line="240" w:lineRule="auto"/>
        <w:rPr>
          <w:rStyle w:val="jlqj4b"/>
          <w:rFonts w:ascii="Times New Roman" w:hAnsi="Times New Roman" w:cs="Times New Roman"/>
          <w:lang w:val="kk-KZ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Қазақстан Республикасының Еңбек кодексі: еңбек қатынастарын, еңбек тәртібін, қауіпсіздік техникасын және еңбекті қорғауды реттеу</w:t>
      </w:r>
    </w:p>
    <w:p w14:paraId="19BE7256" w14:textId="77777777" w:rsidR="004A4805" w:rsidRPr="0082595E" w:rsidRDefault="004A4805" w:rsidP="008259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162F240" w14:textId="73C53721" w:rsidR="00AB0EED" w:rsidRDefault="00094A9D" w:rsidP="00825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###023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5193FAC" w14:textId="53E735FF" w:rsidR="0082595E" w:rsidRPr="0082595E" w:rsidRDefault="0082595E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Еңбек шарты персоналды басқару құралы ретінде</w:t>
      </w:r>
    </w:p>
    <w:p w14:paraId="67DAB38A" w14:textId="77777777" w:rsidR="004A4805" w:rsidRPr="0082595E" w:rsidRDefault="004A4805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CB0CB96" w14:textId="1FD086F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###024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3D67D0E" w14:textId="620B5092" w:rsidR="00AB0EED" w:rsidRPr="0082595E" w:rsidRDefault="002B0141" w:rsidP="0082595E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Инновацияның концептуалды теориялары</w:t>
      </w:r>
    </w:p>
    <w:p w14:paraId="671EE939" w14:textId="77777777" w:rsidR="002B0141" w:rsidRPr="0082595E" w:rsidRDefault="002B014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84F91" w14:textId="480ED03B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###025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6611A1D" w14:textId="7777777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«Толқындық теория» және инноватика</w:t>
      </w:r>
    </w:p>
    <w:p w14:paraId="4918E64D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47FBDA" w14:textId="5F641599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###026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395B8E7" w14:textId="6175C98C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Инновацияның мәні, түсінігі және жіктелуі</w:t>
      </w:r>
    </w:p>
    <w:p w14:paraId="328F04D4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901EC" w14:textId="3C70B540" w:rsidR="00AB0EED" w:rsidRDefault="00094A9D" w:rsidP="00825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###027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015CA2B" w14:textId="09723CC9" w:rsidR="0082595E" w:rsidRPr="0082595E" w:rsidRDefault="0082595E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Идеяларды құрудағы жүйелік талдау</w:t>
      </w:r>
    </w:p>
    <w:p w14:paraId="4143B5E6" w14:textId="77777777" w:rsidR="003868B1" w:rsidRPr="0082595E" w:rsidRDefault="003868B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E2CE6" w14:textId="7A28448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###028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FAD2CBA" w14:textId="7777777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Инновациялық процестің түсінігі мен мазмұны</w:t>
      </w:r>
    </w:p>
    <w:p w14:paraId="614D0E3D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83424" w14:textId="42E4AAD8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###029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0A74BBE" w14:textId="719B2144" w:rsidR="00AB0EED" w:rsidRPr="0082595E" w:rsidRDefault="003868B1" w:rsidP="0082595E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Үрдістік көзқарас тұрғысынан инновация бұл</w:t>
      </w:r>
    </w:p>
    <w:p w14:paraId="19A4EE72" w14:textId="77777777" w:rsidR="003868B1" w:rsidRPr="0082595E" w:rsidRDefault="003868B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16BA6" w14:textId="5CAB0856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###030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05B9EEA" w14:textId="69ECD33A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Инновациялық қызметтің ұйымдастырушылық нысандары</w:t>
      </w:r>
    </w:p>
    <w:p w14:paraId="4B0F40EF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B0052" w14:textId="480D013F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###031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988080E" w14:textId="15FDB4E3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Инновациялық процесті басқарудың ұйымдық құрылымы</w:t>
      </w:r>
    </w:p>
    <w:p w14:paraId="2DAB6B21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9945A" w14:textId="29957A3F" w:rsidR="00AB0EED" w:rsidRDefault="00094A9D" w:rsidP="00825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###032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65E497D" w14:textId="01623848" w:rsidR="0082595E" w:rsidRPr="0082595E" w:rsidRDefault="0082595E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Ұйымның инновациялық әлеуеті: даму перспективалары</w:t>
      </w:r>
    </w:p>
    <w:p w14:paraId="297CC1F9" w14:textId="77777777" w:rsidR="003868B1" w:rsidRPr="0082595E" w:rsidRDefault="003868B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46369" w14:textId="48282331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###033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416A87C" w14:textId="4880BD30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Компанияның инновациялық стратегиясының оның даму стратегиясындағы орны мен рөлі</w:t>
      </w:r>
    </w:p>
    <w:p w14:paraId="46DDD6F0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B8CDA" w14:textId="56B431E8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###034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BF77EB5" w14:textId="272FAFA2" w:rsidR="00AB0EED" w:rsidRPr="0082595E" w:rsidRDefault="003868B1" w:rsidP="0082595E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Инновациялық стратегияның жүзеге асыру механизмі</w:t>
      </w:r>
    </w:p>
    <w:p w14:paraId="6B446FA6" w14:textId="77777777" w:rsidR="003868B1" w:rsidRPr="0082595E" w:rsidRDefault="003868B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4EE32" w14:textId="36A49F81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###035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DF2EB85" w14:textId="675C90ED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Инновациялық стратегия түрлері және оны таңдау тәсілдері</w:t>
      </w:r>
    </w:p>
    <w:p w14:paraId="67227995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F3BD8" w14:textId="4DF45C33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lastRenderedPageBreak/>
        <w:t>###036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67C7AAD4" w14:textId="1CB7E65F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Инновациялық стратегияны әзірлеу технологиясы</w:t>
      </w:r>
    </w:p>
    <w:p w14:paraId="0CE8F1AD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C3989" w14:textId="3F7B8DA1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###037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18825BF" w14:textId="7777777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Жобаларды басқарудың негізгі түсініктері. «Инновациялық жоба» ұғымы және олардың жіктелуі</w:t>
      </w:r>
    </w:p>
    <w:p w14:paraId="5C4AD5AE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45877" w14:textId="34468BA4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###038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CD61614" w14:textId="2D707D10" w:rsidR="003F0FE8" w:rsidRPr="0082595E" w:rsidRDefault="001E577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Инновациялық жобаларды басқару</w:t>
      </w:r>
    </w:p>
    <w:p w14:paraId="19A4329B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61709" w14:textId="58B806A2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###039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51E8CFB" w14:textId="7210DD5F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Инновациялық жобалардың өмірлік циклі</w:t>
      </w:r>
    </w:p>
    <w:p w14:paraId="3E6A0EFA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D6311" w14:textId="7CB5A6C9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###040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35E3946" w14:textId="0C097529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Инновациялық жобаларды әзірлеу және іске асыру. Инновациялық жобаның бизнес-жоспары. Жобаның орындалуын бақылау әдістері</w:t>
      </w:r>
    </w:p>
    <w:p w14:paraId="44CABBF5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98FF4" w14:textId="3D4DFA7F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###041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E345757" w14:textId="74CBFA76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Инновациялық ұйымдар мен компаниялардың персоналды басқару ерекшеліктері</w:t>
      </w:r>
    </w:p>
    <w:p w14:paraId="482A7660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C2103" w14:textId="69ECFB84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###042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C5B254B" w14:textId="1E6926ED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Инновациялық компаниялардың стратегиялық персоналды басқару  </w:t>
      </w:r>
    </w:p>
    <w:p w14:paraId="301C6A19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F0890" w14:textId="38EECC7F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###043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A986117" w14:textId="43071469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Зияткерлік меншік объектілерін қалыптастыру және пайдалану ерекшеліктері </w:t>
      </w:r>
    </w:p>
    <w:p w14:paraId="36201FF8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7406B" w14:textId="65A32D5A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###044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EEEFBBF" w14:textId="77985AA4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Зияткерлік меншік объектілерін құқықтық қорғау</w:t>
      </w:r>
    </w:p>
    <w:p w14:paraId="54F62FCA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44748" w14:textId="37F887F9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###045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6A7F4209" w14:textId="2ADA379F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</w:rPr>
        <w:t>Патенттік қорғау: патент иесінің құқықтары: Лицензиялық сауда. Лицензия түрлері</w:t>
      </w:r>
    </w:p>
    <w:p w14:paraId="2EB2A4EC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DC07D" w14:textId="139A0A76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###046</w:t>
      </w:r>
      <w:r w:rsidR="00BC710A" w:rsidRPr="00825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B7E2B38" w14:textId="7777777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Коммерциялық ұйымдағы инновациялық қызметті бақылау</w:t>
      </w:r>
    </w:p>
    <w:p w14:paraId="4BC3241A" w14:textId="77777777" w:rsidR="00AB0EED" w:rsidRPr="0082595E" w:rsidRDefault="00AB0EED" w:rsidP="0082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CC8F2" w14:textId="098DC675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###047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2FB1360" w14:textId="5E7A196A" w:rsidR="00AB0EED" w:rsidRPr="0082595E" w:rsidRDefault="001E5771" w:rsidP="0082595E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Ұйымның миссиясы, оның тиімділігі</w:t>
      </w:r>
    </w:p>
    <w:p w14:paraId="0D2DF1A5" w14:textId="77777777" w:rsidR="001E5771" w:rsidRPr="0082595E" w:rsidRDefault="001E577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5231A7F" w14:textId="572956F5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###048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EBC6510" w14:textId="10949F50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Жоспарлау түрлері (ұзақ мерзімді, орта мерзімді, қысқа мерзімді) олардың мақсаттары мен әзірлеу тетігі</w:t>
      </w:r>
    </w:p>
    <w:p w14:paraId="207B9DCA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6123CD" w14:textId="78C2A0A2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###049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6A74C02" w14:textId="30B07DA8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Кәсіпорынның (фирманың) нарықтық стратегиясын анықтау</w:t>
      </w:r>
    </w:p>
    <w:p w14:paraId="0C637177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4A24B" w14:textId="6021E0B2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###050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2D2FCB2" w14:textId="7DD15558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59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PEST-талдаудың мәні. Талдау ерекшеліктері</w:t>
      </w:r>
    </w:p>
    <w:p w14:paraId="1CFE9055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3CBBE" w14:textId="747547BB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###051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2A5A9DC" w14:textId="0E8FCD16" w:rsidR="00AB0EED" w:rsidRPr="0082595E" w:rsidRDefault="004B12F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Стратегиялық жоспарлау басқару функциясы ретінде</w:t>
      </w:r>
    </w:p>
    <w:p w14:paraId="18723770" w14:textId="0AA58832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###052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0C58758" w14:textId="62C3FD7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Нарықтық экономикадағы фирмалардың негізгі стратегиялары</w:t>
      </w:r>
    </w:p>
    <w:p w14:paraId="4728CAF6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F09A0" w14:textId="7D42F62A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###053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D20F2D4" w14:textId="13DF98AC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Монополистік компанияның нарықтық стратегиясының ерекшелігі</w:t>
      </w:r>
    </w:p>
    <w:p w14:paraId="0F9F5581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FF5C6" w14:textId="218DC461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###054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9A4AAD0" w14:textId="7777777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Стратегиялық жоспарлау эволюциясы</w:t>
      </w:r>
    </w:p>
    <w:p w14:paraId="126F76FB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44117" w14:textId="3D178CBB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###055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2E35A98" w14:textId="21E74A9C" w:rsidR="00AB0EED" w:rsidRPr="0082595E" w:rsidRDefault="004B12F1" w:rsidP="0082595E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Корпоративтік стратегия және оның тиімділігі</w:t>
      </w:r>
    </w:p>
    <w:p w14:paraId="41261312" w14:textId="77777777" w:rsidR="004B12F1" w:rsidRPr="0082595E" w:rsidRDefault="004B12F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174E2F" w14:textId="56D9D96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###056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41F6087" w14:textId="7777777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>Стратегиялық жоспарлау принциптері</w:t>
      </w:r>
    </w:p>
    <w:p w14:paraId="4D99E1D9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7A312D" w14:textId="18089265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###057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1BD620B" w14:textId="28770CEC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М. Портердің «Құндылықтар тізбегі» тұжырымдамасы; оны талдау және қолдану</w:t>
      </w:r>
    </w:p>
    <w:p w14:paraId="11F88D19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9C556" w14:textId="3AA03371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###058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4243222" w14:textId="7A37833C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Ұйымның ағымдағы стратегиясын анықтау. А. Томпсон мен А. Стриклендтің бес факторы бойынша бағалау</w:t>
      </w:r>
    </w:p>
    <w:p w14:paraId="41014E61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8B434" w14:textId="3C841F77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###059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BB3C50B" w14:textId="28B0B6C4" w:rsidR="00AB0EED" w:rsidRPr="0082595E" w:rsidRDefault="004B12F1" w:rsidP="0082595E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М.Портердің бәсекелестіктің бес күші моделін қолдану</w:t>
      </w:r>
    </w:p>
    <w:p w14:paraId="1E6035ED" w14:textId="77777777" w:rsidR="004B12F1" w:rsidRPr="0082595E" w:rsidRDefault="004B12F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AFF9B" w14:textId="30E5C433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###060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74C9128" w14:textId="5BBAA944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М. Портер бойынша бәсекелестік стратегиялар және заманауи бәсекелестік стратегиялар</w:t>
      </w:r>
    </w:p>
    <w:p w14:paraId="4DF48869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20088" w14:textId="3A0BC37B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###061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687B39D2" w14:textId="22FC8845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Шығындар бойынша көшбасшылық стратегиясы</w:t>
      </w:r>
    </w:p>
    <w:p w14:paraId="3121A7FB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360A1E" w14:textId="5AC59950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###062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B2F1B1A" w14:textId="4D048E7D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Кең дифференция стратегиясы</w:t>
      </w:r>
    </w:p>
    <w:p w14:paraId="76D36AA5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AF3780" w14:textId="74F02219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###063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7F0F136" w14:textId="7030643A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Төмен шығындар мен дифференцияның бағытталған стратегиялары</w:t>
      </w:r>
    </w:p>
    <w:p w14:paraId="7F0F733A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C47295" w14:textId="645F94F0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###064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16C7102" w14:textId="0B81EBF3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Оңтайлы шығындар стратегиясы</w:t>
      </w:r>
    </w:p>
    <w:p w14:paraId="026B0A02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BB04A" w14:textId="077ACF92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###065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156DE40" w14:textId="12458BE4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SWOT талдауының мәні. Мүмкіндіктер мен қауіптер</w:t>
      </w:r>
    </w:p>
    <w:p w14:paraId="3285CCF5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49FCE" w14:textId="13D98546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###066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A70D0B5" w14:textId="23CB69AB" w:rsidR="00AB0EED" w:rsidRPr="0082595E" w:rsidRDefault="004B12F1" w:rsidP="0082595E">
      <w:pPr>
        <w:spacing w:after="0" w:line="240" w:lineRule="auto"/>
        <w:jc w:val="both"/>
        <w:rPr>
          <w:rStyle w:val="jlqj4b"/>
          <w:rFonts w:ascii="Times New Roman" w:hAnsi="Times New Roman" w:cs="Times New Roman"/>
          <w:lang w:val="kk-KZ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Шабуылдық стратегиялар арқылы бәсекелестік артықшылықты сақтау</w:t>
      </w:r>
    </w:p>
    <w:p w14:paraId="4DA17B85" w14:textId="77777777" w:rsidR="004B12F1" w:rsidRPr="0082595E" w:rsidRDefault="004B12F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03894C" w14:textId="4EBBB02A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###067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3B6DE68" w14:textId="580C8B52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59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Бәсекелестік артықшылықты қорғауға арналған қорғаныс стратегиялары</w:t>
      </w:r>
    </w:p>
    <w:p w14:paraId="59106E50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4EB2C" w14:textId="7B574BAC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###068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544695C" w14:textId="54DE689D" w:rsidR="00AB0EED" w:rsidRPr="0082595E" w:rsidRDefault="002B014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McKinsey матрицасына негізделген шешім қабылдау (GE McKinsey)</w:t>
      </w:r>
    </w:p>
    <w:p w14:paraId="67008D26" w14:textId="77777777" w:rsidR="003868B1" w:rsidRPr="0082595E" w:rsidRDefault="003868B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AE110" w14:textId="7830E69E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###069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E048F2A" w14:textId="798D32A7" w:rsidR="007E771B" w:rsidRPr="0082595E" w:rsidRDefault="002B0141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t>BCG матрицасы негізінде шешім қабылдау</w:t>
      </w:r>
    </w:p>
    <w:p w14:paraId="03F378C4" w14:textId="77777777" w:rsidR="00AB0EED" w:rsidRPr="0082595E" w:rsidRDefault="00AB0EE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6C9FE4" w14:textId="776C21E6" w:rsidR="00AB0EED" w:rsidRPr="0082595E" w:rsidRDefault="00094A9D" w:rsidP="00825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95E">
        <w:rPr>
          <w:rFonts w:ascii="Times New Roman" w:eastAsia="Times New Roman" w:hAnsi="Times New Roman" w:cs="Times New Roman"/>
          <w:sz w:val="24"/>
          <w:szCs w:val="24"/>
        </w:rPr>
        <w:t xml:space="preserve">###070 </w:t>
      </w:r>
      <w:r w:rsidR="00BC710A" w:rsidRPr="0082595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1FE839F" w14:textId="1E89C57E" w:rsidR="00AB0EED" w:rsidRPr="00546CA1" w:rsidRDefault="002B0141" w:rsidP="0082595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2595E">
        <w:rPr>
          <w:rStyle w:val="jlqj4b"/>
          <w:rFonts w:ascii="Times New Roman" w:hAnsi="Times New Roman" w:cs="Times New Roman"/>
          <w:lang w:val="kk-KZ"/>
        </w:rPr>
        <w:lastRenderedPageBreak/>
        <w:t>Кәсіпорынды басқарудағы стратегия, орны және рөлі</w:t>
      </w:r>
    </w:p>
    <w:sectPr w:rsidR="00AB0EED" w:rsidRPr="0054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dirty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ED"/>
    <w:rsid w:val="00094A9D"/>
    <w:rsid w:val="00140CD3"/>
    <w:rsid w:val="001826E8"/>
    <w:rsid w:val="001E5771"/>
    <w:rsid w:val="002B0141"/>
    <w:rsid w:val="00302321"/>
    <w:rsid w:val="003868B1"/>
    <w:rsid w:val="003F0FE8"/>
    <w:rsid w:val="00487693"/>
    <w:rsid w:val="00492D2D"/>
    <w:rsid w:val="004A4805"/>
    <w:rsid w:val="004B12F1"/>
    <w:rsid w:val="00546CA1"/>
    <w:rsid w:val="00663F39"/>
    <w:rsid w:val="00676503"/>
    <w:rsid w:val="00685956"/>
    <w:rsid w:val="006C675D"/>
    <w:rsid w:val="007E771B"/>
    <w:rsid w:val="0082595E"/>
    <w:rsid w:val="008C31D1"/>
    <w:rsid w:val="00914054"/>
    <w:rsid w:val="009F780F"/>
    <w:rsid w:val="00A91259"/>
    <w:rsid w:val="00AB0EED"/>
    <w:rsid w:val="00B16445"/>
    <w:rsid w:val="00BC710A"/>
    <w:rsid w:val="00BD1FA1"/>
    <w:rsid w:val="00C8347E"/>
    <w:rsid w:val="00CB05CD"/>
    <w:rsid w:val="00D4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9583"/>
  <w15:docId w15:val="{F9773886-B697-4F17-853F-81F3794B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4A4805"/>
  </w:style>
  <w:style w:type="character" w:customStyle="1" w:styleId="viiyi">
    <w:name w:val="viiyi"/>
    <w:basedOn w:val="a0"/>
    <w:rsid w:val="004A4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Дюсенова Алуа Жакановна</cp:lastModifiedBy>
  <cp:revision>32</cp:revision>
  <dcterms:created xsi:type="dcterms:W3CDTF">2021-07-16T13:01:00Z</dcterms:created>
  <dcterms:modified xsi:type="dcterms:W3CDTF">2026-06-23T05:54:00Z</dcterms:modified>
</cp:coreProperties>
</file>