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7F" w:rsidRPr="00723628" w:rsidRDefault="001E1F7F" w:rsidP="00723628">
      <w:pPr>
        <w:ind w:left="6663"/>
        <w:rPr>
          <w:sz w:val="24"/>
        </w:rPr>
      </w:pPr>
      <w:r w:rsidRPr="00723628">
        <w:rPr>
          <w:sz w:val="24"/>
        </w:rPr>
        <w:t>Приложение 1 к Правилам присвоения</w:t>
      </w:r>
      <w:r w:rsidR="00723628">
        <w:rPr>
          <w:sz w:val="24"/>
        </w:rPr>
        <w:t xml:space="preserve"> </w:t>
      </w:r>
      <w:r w:rsidRPr="00723628">
        <w:rPr>
          <w:sz w:val="24"/>
        </w:rPr>
        <w:t>учёных званий (ассоциированный</w:t>
      </w:r>
      <w:r w:rsidR="00723628">
        <w:rPr>
          <w:sz w:val="24"/>
        </w:rPr>
        <w:t xml:space="preserve"> </w:t>
      </w:r>
      <w:r w:rsidRPr="00723628">
        <w:rPr>
          <w:sz w:val="24"/>
        </w:rPr>
        <w:t>профессор (доцент), профессор)</w:t>
      </w:r>
    </w:p>
    <w:p w:rsidR="001E1F7F" w:rsidRDefault="001E1F7F">
      <w:pPr>
        <w:pStyle w:val="a3"/>
        <w:spacing w:before="7" w:line="228" w:lineRule="auto"/>
        <w:ind w:left="2874" w:right="3125" w:firstLine="9"/>
        <w:jc w:val="center"/>
      </w:pPr>
    </w:p>
    <w:p w:rsidR="001E1F7F" w:rsidRDefault="001E1F7F">
      <w:pPr>
        <w:pStyle w:val="a3"/>
        <w:spacing w:before="7" w:line="228" w:lineRule="auto"/>
        <w:ind w:left="2874" w:right="3125" w:firstLine="9"/>
        <w:jc w:val="center"/>
      </w:pPr>
    </w:p>
    <w:p w:rsidR="001E1F7F" w:rsidRPr="0005001F" w:rsidRDefault="001E1F7F" w:rsidP="00723628">
      <w:pPr>
        <w:jc w:val="center"/>
        <w:rPr>
          <w:b/>
          <w:sz w:val="24"/>
        </w:rPr>
      </w:pPr>
      <w:r w:rsidRPr="0005001F">
        <w:rPr>
          <w:b/>
          <w:sz w:val="24"/>
        </w:rPr>
        <w:t>Справка</w:t>
      </w:r>
    </w:p>
    <w:p w:rsidR="00F75B87" w:rsidRPr="0005001F" w:rsidRDefault="007D6A5F" w:rsidP="00723628">
      <w:pPr>
        <w:jc w:val="center"/>
        <w:rPr>
          <w:b/>
          <w:sz w:val="24"/>
        </w:rPr>
      </w:pPr>
      <w:r w:rsidRPr="0005001F">
        <w:rPr>
          <w:b/>
          <w:sz w:val="24"/>
        </w:rPr>
        <w:t xml:space="preserve">о соискателе учёного звания </w:t>
      </w:r>
      <w:r w:rsidR="002E728F">
        <w:rPr>
          <w:b/>
          <w:sz w:val="24"/>
        </w:rPr>
        <w:t>профессор</w:t>
      </w:r>
    </w:p>
    <w:p w:rsidR="005142B4" w:rsidRPr="00723628" w:rsidRDefault="00DA6ACE" w:rsidP="00723628">
      <w:pPr>
        <w:jc w:val="center"/>
        <w:rPr>
          <w:sz w:val="24"/>
        </w:rPr>
      </w:pPr>
      <w:r w:rsidRPr="0005001F">
        <w:rPr>
          <w:b/>
          <w:sz w:val="24"/>
        </w:rPr>
        <w:t>п</w:t>
      </w:r>
      <w:r w:rsidR="005142B4" w:rsidRPr="0005001F">
        <w:rPr>
          <w:b/>
          <w:sz w:val="24"/>
        </w:rPr>
        <w:t xml:space="preserve">о </w:t>
      </w:r>
      <w:r w:rsidR="00240F65">
        <w:rPr>
          <w:b/>
          <w:sz w:val="24"/>
        </w:rPr>
        <w:t>специальности</w:t>
      </w:r>
      <w:r w:rsidR="005142B4" w:rsidRPr="0005001F">
        <w:rPr>
          <w:b/>
          <w:sz w:val="24"/>
        </w:rPr>
        <w:t xml:space="preserve">: </w:t>
      </w:r>
      <w:r w:rsidR="00C15691" w:rsidRPr="00C15691">
        <w:rPr>
          <w:b/>
          <w:sz w:val="24"/>
        </w:rPr>
        <w:t>20700 Энергетика и рациональное природопользование</w:t>
      </w:r>
    </w:p>
    <w:p w:rsidR="003E6F30" w:rsidRPr="00F72751" w:rsidRDefault="003E6F30" w:rsidP="00F72751">
      <w:pPr>
        <w:pStyle w:val="a3"/>
        <w:spacing w:before="11" w:after="7" w:line="228" w:lineRule="auto"/>
        <w:ind w:left="1863" w:right="2111"/>
        <w:jc w:val="center"/>
        <w:rPr>
          <w:sz w:val="24"/>
          <w:szCs w:val="24"/>
        </w:rPr>
      </w:pPr>
    </w:p>
    <w:tbl>
      <w:tblPr>
        <w:tblStyle w:val="TableNormal"/>
        <w:tblW w:w="10065" w:type="dxa"/>
        <w:tblInd w:w="-29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left w:w="108" w:type="dxa"/>
          <w:right w:w="108" w:type="dxa"/>
        </w:tblCellMar>
        <w:tblLook w:val="01E0"/>
      </w:tblPr>
      <w:tblGrid>
        <w:gridCol w:w="568"/>
        <w:gridCol w:w="4536"/>
        <w:gridCol w:w="4961"/>
      </w:tblGrid>
      <w:tr w:rsidR="00CB00B0" w:rsidRPr="00723628" w:rsidTr="001A64E1">
        <w:trPr>
          <w:trHeight w:val="20"/>
        </w:trPr>
        <w:tc>
          <w:tcPr>
            <w:tcW w:w="568" w:type="dxa"/>
          </w:tcPr>
          <w:p w:rsidR="00CB00B0" w:rsidRPr="00723628" w:rsidRDefault="00723628" w:rsidP="007236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:rsidR="00CB00B0" w:rsidRPr="00723628" w:rsidRDefault="007D6A5F" w:rsidP="00723628">
            <w:pPr>
              <w:jc w:val="both"/>
              <w:rPr>
                <w:sz w:val="24"/>
                <w:szCs w:val="24"/>
              </w:rPr>
            </w:pPr>
            <w:r w:rsidRPr="00723628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961" w:type="dxa"/>
          </w:tcPr>
          <w:p w:rsidR="00CB00B0" w:rsidRPr="00723628" w:rsidRDefault="002B5265" w:rsidP="0072362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Машрапов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Бауыржан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Ерболович</w:t>
            </w:r>
            <w:proofErr w:type="spellEnd"/>
          </w:p>
        </w:tc>
      </w:tr>
      <w:tr w:rsidR="00CB00B0" w:rsidRPr="00723628" w:rsidTr="001A64E1">
        <w:trPr>
          <w:trHeight w:val="20"/>
        </w:trPr>
        <w:tc>
          <w:tcPr>
            <w:tcW w:w="568" w:type="dxa"/>
          </w:tcPr>
          <w:p w:rsidR="00CB00B0" w:rsidRPr="00723628" w:rsidRDefault="00723628" w:rsidP="007236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</w:tcPr>
          <w:p w:rsidR="00CB00B0" w:rsidRPr="00723628" w:rsidRDefault="007D6A5F" w:rsidP="00723628">
            <w:pPr>
              <w:jc w:val="both"/>
              <w:rPr>
                <w:sz w:val="24"/>
                <w:szCs w:val="24"/>
              </w:rPr>
            </w:pPr>
            <w:r w:rsidRPr="00723628">
              <w:rPr>
                <w:sz w:val="24"/>
                <w:szCs w:val="24"/>
              </w:rPr>
              <w:t>Ученая степень (кандидата наук,</w:t>
            </w:r>
          </w:p>
          <w:p w:rsidR="00CB00B0" w:rsidRPr="00723628" w:rsidRDefault="007D6A5F" w:rsidP="00723628">
            <w:pPr>
              <w:jc w:val="both"/>
              <w:rPr>
                <w:sz w:val="24"/>
                <w:szCs w:val="24"/>
              </w:rPr>
            </w:pPr>
            <w:r w:rsidRPr="00723628">
              <w:rPr>
                <w:sz w:val="24"/>
                <w:szCs w:val="24"/>
              </w:rPr>
              <w:t>доктора наук, доктора философии (</w:t>
            </w:r>
            <w:proofErr w:type="spellStart"/>
            <w:r w:rsidRPr="00723628">
              <w:rPr>
                <w:sz w:val="24"/>
                <w:szCs w:val="24"/>
              </w:rPr>
              <w:t>PhD</w:t>
            </w:r>
            <w:proofErr w:type="spellEnd"/>
            <w:r w:rsidRPr="00723628">
              <w:rPr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723628">
              <w:rPr>
                <w:sz w:val="24"/>
                <w:szCs w:val="24"/>
              </w:rPr>
              <w:t>Р</w:t>
            </w:r>
            <w:r w:rsidR="00F75B87" w:rsidRPr="00723628">
              <w:rPr>
                <w:sz w:val="24"/>
                <w:szCs w:val="24"/>
              </w:rPr>
              <w:t>hD</w:t>
            </w:r>
            <w:proofErr w:type="spellEnd"/>
            <w:r w:rsidRPr="00723628">
              <w:rPr>
                <w:sz w:val="24"/>
                <w:szCs w:val="24"/>
              </w:rPr>
              <w:t>), доктора по профилю или степень</w:t>
            </w:r>
            <w:r w:rsidR="00255161" w:rsidRPr="00723628">
              <w:rPr>
                <w:sz w:val="24"/>
                <w:szCs w:val="24"/>
              </w:rPr>
              <w:t xml:space="preserve"> </w:t>
            </w:r>
            <w:r w:rsidRPr="00723628">
              <w:rPr>
                <w:sz w:val="24"/>
                <w:szCs w:val="24"/>
              </w:rPr>
              <w:t>доктора философии (</w:t>
            </w:r>
            <w:proofErr w:type="spellStart"/>
            <w:r w:rsidRPr="00723628">
              <w:rPr>
                <w:sz w:val="24"/>
                <w:szCs w:val="24"/>
              </w:rPr>
              <w:t>PhD</w:t>
            </w:r>
            <w:proofErr w:type="spellEnd"/>
            <w:r w:rsidRPr="00723628">
              <w:rPr>
                <w:sz w:val="24"/>
                <w:szCs w:val="24"/>
              </w:rPr>
              <w:t>), доктора по профилю, дата присуждения</w:t>
            </w:r>
          </w:p>
        </w:tc>
        <w:tc>
          <w:tcPr>
            <w:tcW w:w="4961" w:type="dxa"/>
          </w:tcPr>
          <w:p w:rsidR="00CB00B0" w:rsidRPr="00723628" w:rsidRDefault="00275EA0" w:rsidP="00C15691">
            <w:pPr>
              <w:jc w:val="both"/>
              <w:rPr>
                <w:sz w:val="24"/>
                <w:szCs w:val="24"/>
              </w:rPr>
            </w:pPr>
            <w:r w:rsidRPr="00C15691">
              <w:rPr>
                <w:b/>
                <w:sz w:val="24"/>
                <w:szCs w:val="24"/>
              </w:rPr>
              <w:t>Доктор философии (</w:t>
            </w:r>
            <w:proofErr w:type="spellStart"/>
            <w:r w:rsidRPr="00C15691">
              <w:rPr>
                <w:b/>
                <w:sz w:val="24"/>
                <w:szCs w:val="24"/>
              </w:rPr>
              <w:t>PhD</w:t>
            </w:r>
            <w:proofErr w:type="spellEnd"/>
            <w:r w:rsidRPr="00C15691">
              <w:rPr>
                <w:b/>
                <w:sz w:val="24"/>
                <w:szCs w:val="24"/>
              </w:rPr>
              <w:t>)</w:t>
            </w:r>
            <w:r w:rsidRPr="00723628">
              <w:rPr>
                <w:sz w:val="24"/>
                <w:szCs w:val="24"/>
              </w:rPr>
              <w:t xml:space="preserve"> по специальности 6D071800 – «Электроэнергетика»,</w:t>
            </w:r>
            <w:r w:rsidR="00723628">
              <w:rPr>
                <w:sz w:val="24"/>
                <w:szCs w:val="24"/>
              </w:rPr>
              <w:t xml:space="preserve"> </w:t>
            </w:r>
            <w:r w:rsidRPr="00723628">
              <w:rPr>
                <w:sz w:val="24"/>
                <w:szCs w:val="24"/>
              </w:rPr>
              <w:t xml:space="preserve">диплом </w:t>
            </w:r>
            <w:r w:rsidR="00C15691">
              <w:rPr>
                <w:sz w:val="24"/>
                <w:szCs w:val="24"/>
                <w:lang w:val="kk-KZ"/>
              </w:rPr>
              <w:t xml:space="preserve"> ҒД</w:t>
            </w:r>
            <w:r w:rsidR="001A4481" w:rsidRPr="00723628">
              <w:rPr>
                <w:sz w:val="24"/>
                <w:szCs w:val="24"/>
              </w:rPr>
              <w:t xml:space="preserve"> </w:t>
            </w:r>
            <w:r w:rsidRPr="00723628">
              <w:rPr>
                <w:sz w:val="24"/>
                <w:szCs w:val="24"/>
              </w:rPr>
              <w:t>№ 0000</w:t>
            </w:r>
            <w:r w:rsidR="00C15691">
              <w:rPr>
                <w:sz w:val="24"/>
                <w:szCs w:val="24"/>
              </w:rPr>
              <w:t>67</w:t>
            </w:r>
            <w:r w:rsidR="00723628">
              <w:rPr>
                <w:sz w:val="24"/>
                <w:szCs w:val="24"/>
              </w:rPr>
              <w:t xml:space="preserve"> </w:t>
            </w:r>
            <w:r w:rsidR="001A4481" w:rsidRPr="00723628">
              <w:rPr>
                <w:sz w:val="24"/>
                <w:szCs w:val="24"/>
              </w:rPr>
              <w:t>(приказ №</w:t>
            </w:r>
            <w:r w:rsidR="00C15691">
              <w:rPr>
                <w:sz w:val="24"/>
                <w:szCs w:val="24"/>
              </w:rPr>
              <w:t>281</w:t>
            </w:r>
            <w:r w:rsidR="001A4481" w:rsidRPr="00723628">
              <w:rPr>
                <w:sz w:val="24"/>
                <w:szCs w:val="24"/>
              </w:rPr>
              <w:t xml:space="preserve"> от </w:t>
            </w:r>
            <w:r w:rsidR="00C15691">
              <w:rPr>
                <w:sz w:val="24"/>
                <w:szCs w:val="24"/>
              </w:rPr>
              <w:t>26</w:t>
            </w:r>
            <w:r w:rsidR="001A4481" w:rsidRPr="00723628">
              <w:rPr>
                <w:sz w:val="24"/>
                <w:szCs w:val="24"/>
              </w:rPr>
              <w:t xml:space="preserve"> февраля 20</w:t>
            </w:r>
            <w:r w:rsidR="00C15691">
              <w:rPr>
                <w:sz w:val="24"/>
                <w:szCs w:val="24"/>
              </w:rPr>
              <w:t>15</w:t>
            </w:r>
            <w:r w:rsidR="001A4481" w:rsidRPr="00723628">
              <w:rPr>
                <w:sz w:val="24"/>
                <w:szCs w:val="24"/>
              </w:rPr>
              <w:t xml:space="preserve"> года).</w:t>
            </w:r>
          </w:p>
        </w:tc>
      </w:tr>
      <w:tr w:rsidR="00CB00B0" w:rsidRPr="00723628" w:rsidTr="001A64E1">
        <w:trPr>
          <w:trHeight w:val="20"/>
        </w:trPr>
        <w:tc>
          <w:tcPr>
            <w:tcW w:w="568" w:type="dxa"/>
          </w:tcPr>
          <w:p w:rsidR="00CB00B0" w:rsidRPr="00723628" w:rsidRDefault="00723628" w:rsidP="007236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</w:tcPr>
          <w:p w:rsidR="00CB00B0" w:rsidRPr="00723628" w:rsidRDefault="007D6A5F" w:rsidP="00723628">
            <w:pPr>
              <w:jc w:val="both"/>
              <w:rPr>
                <w:sz w:val="24"/>
                <w:szCs w:val="24"/>
              </w:rPr>
            </w:pPr>
            <w:r w:rsidRPr="00723628">
              <w:rPr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4961" w:type="dxa"/>
          </w:tcPr>
          <w:p w:rsidR="00CB00B0" w:rsidRPr="00723628" w:rsidRDefault="00276BF0" w:rsidP="00723628">
            <w:pPr>
              <w:jc w:val="both"/>
              <w:rPr>
                <w:sz w:val="24"/>
                <w:szCs w:val="24"/>
              </w:rPr>
            </w:pPr>
            <w:r w:rsidRPr="00723628">
              <w:rPr>
                <w:sz w:val="24"/>
                <w:szCs w:val="24"/>
              </w:rPr>
              <w:t>-</w:t>
            </w:r>
          </w:p>
        </w:tc>
      </w:tr>
      <w:tr w:rsidR="00CB00B0" w:rsidRPr="00723628" w:rsidTr="001A64E1">
        <w:trPr>
          <w:trHeight w:val="20"/>
        </w:trPr>
        <w:tc>
          <w:tcPr>
            <w:tcW w:w="568" w:type="dxa"/>
          </w:tcPr>
          <w:p w:rsidR="00CB00B0" w:rsidRPr="00723628" w:rsidRDefault="00723628" w:rsidP="007236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</w:tcPr>
          <w:p w:rsidR="00CB00B0" w:rsidRPr="00723628" w:rsidRDefault="007D6A5F" w:rsidP="00723628">
            <w:pPr>
              <w:jc w:val="both"/>
              <w:rPr>
                <w:sz w:val="24"/>
                <w:szCs w:val="24"/>
              </w:rPr>
            </w:pPr>
            <w:r w:rsidRPr="00723628">
              <w:rPr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4961" w:type="dxa"/>
          </w:tcPr>
          <w:p w:rsidR="00CB00B0" w:rsidRPr="00723628" w:rsidRDefault="00276BF0" w:rsidP="00723628">
            <w:pPr>
              <w:jc w:val="both"/>
              <w:rPr>
                <w:sz w:val="24"/>
                <w:szCs w:val="24"/>
              </w:rPr>
            </w:pPr>
            <w:r w:rsidRPr="00723628">
              <w:rPr>
                <w:sz w:val="24"/>
                <w:szCs w:val="24"/>
              </w:rPr>
              <w:t>-</w:t>
            </w:r>
          </w:p>
        </w:tc>
      </w:tr>
      <w:tr w:rsidR="00CB00B0" w:rsidRPr="00723628" w:rsidTr="001A64E1">
        <w:trPr>
          <w:trHeight w:val="20"/>
        </w:trPr>
        <w:tc>
          <w:tcPr>
            <w:tcW w:w="568" w:type="dxa"/>
          </w:tcPr>
          <w:p w:rsidR="00CB00B0" w:rsidRPr="00723628" w:rsidRDefault="00723628" w:rsidP="007236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</w:tcPr>
          <w:p w:rsidR="00CB00B0" w:rsidRPr="00723628" w:rsidRDefault="007D6A5F" w:rsidP="00723628">
            <w:pPr>
              <w:jc w:val="both"/>
              <w:rPr>
                <w:sz w:val="24"/>
                <w:szCs w:val="24"/>
              </w:rPr>
            </w:pPr>
            <w:r w:rsidRPr="00723628">
              <w:rPr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4961" w:type="dxa"/>
          </w:tcPr>
          <w:p w:rsidR="00C85A9E" w:rsidRDefault="00C85A9E" w:rsidP="00C85A9E">
            <w:pPr>
              <w:jc w:val="both"/>
              <w:rPr>
                <w:sz w:val="24"/>
                <w:szCs w:val="24"/>
              </w:rPr>
            </w:pPr>
            <w:r w:rsidRPr="00C85A9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ассистент</w:t>
            </w:r>
            <w:r w:rsidRPr="00C85A9E">
              <w:rPr>
                <w:sz w:val="24"/>
                <w:szCs w:val="24"/>
              </w:rPr>
              <w:t xml:space="preserve"> кафедры «Электроэнергетика» ПГУ им. С. </w:t>
            </w:r>
            <w:proofErr w:type="spellStart"/>
            <w:r w:rsidRPr="00C85A9E">
              <w:rPr>
                <w:sz w:val="24"/>
                <w:szCs w:val="24"/>
              </w:rPr>
              <w:t>Торайгырова</w:t>
            </w:r>
            <w:proofErr w:type="spellEnd"/>
            <w:r w:rsidRPr="00C85A9E">
              <w:rPr>
                <w:sz w:val="24"/>
                <w:szCs w:val="24"/>
              </w:rPr>
              <w:t xml:space="preserve"> (приказ № 6/2-07-</w:t>
            </w:r>
            <w:r>
              <w:rPr>
                <w:sz w:val="24"/>
                <w:szCs w:val="24"/>
              </w:rPr>
              <w:t>1639</w:t>
            </w:r>
            <w:r w:rsidRPr="00C85A9E">
              <w:rPr>
                <w:sz w:val="24"/>
                <w:szCs w:val="24"/>
              </w:rPr>
              <w:t xml:space="preserve"> л/с от 0</w:t>
            </w:r>
            <w:r>
              <w:rPr>
                <w:sz w:val="24"/>
                <w:szCs w:val="24"/>
              </w:rPr>
              <w:t>2</w:t>
            </w:r>
            <w:r w:rsidRPr="00C85A9E">
              <w:rPr>
                <w:sz w:val="24"/>
                <w:szCs w:val="24"/>
              </w:rPr>
              <w:t>.09.201</w:t>
            </w:r>
            <w:r>
              <w:rPr>
                <w:sz w:val="24"/>
                <w:szCs w:val="24"/>
              </w:rPr>
              <w:t>4</w:t>
            </w:r>
            <w:r w:rsidRPr="00C85A9E">
              <w:rPr>
                <w:sz w:val="24"/>
                <w:szCs w:val="24"/>
              </w:rPr>
              <w:t xml:space="preserve"> г.);</w:t>
            </w:r>
          </w:p>
          <w:p w:rsidR="00C85A9E" w:rsidRDefault="00C85A9E" w:rsidP="00C15691">
            <w:pPr>
              <w:jc w:val="both"/>
              <w:rPr>
                <w:sz w:val="24"/>
                <w:szCs w:val="24"/>
              </w:rPr>
            </w:pPr>
            <w:r w:rsidRPr="00C85A9E">
              <w:rPr>
                <w:sz w:val="24"/>
                <w:szCs w:val="24"/>
              </w:rPr>
              <w:t xml:space="preserve">- старший преподаватель кафедры «Электроэнергетика» ПГУ им. С. </w:t>
            </w:r>
            <w:proofErr w:type="spellStart"/>
            <w:r w:rsidRPr="00C85A9E">
              <w:rPr>
                <w:sz w:val="24"/>
                <w:szCs w:val="24"/>
              </w:rPr>
              <w:t>Торайгырова</w:t>
            </w:r>
            <w:proofErr w:type="spellEnd"/>
            <w:r w:rsidRPr="00C85A9E">
              <w:rPr>
                <w:sz w:val="24"/>
                <w:szCs w:val="24"/>
              </w:rPr>
              <w:t xml:space="preserve"> (приказ № 6/2-07-</w:t>
            </w:r>
            <w:r>
              <w:rPr>
                <w:sz w:val="24"/>
                <w:szCs w:val="24"/>
              </w:rPr>
              <w:t>329</w:t>
            </w:r>
            <w:r w:rsidRPr="00C85A9E">
              <w:rPr>
                <w:sz w:val="24"/>
                <w:szCs w:val="24"/>
              </w:rPr>
              <w:t xml:space="preserve"> л/с от 0</w:t>
            </w:r>
            <w:r>
              <w:rPr>
                <w:sz w:val="24"/>
                <w:szCs w:val="24"/>
              </w:rPr>
              <w:t>6</w:t>
            </w:r>
            <w:r w:rsidRPr="00C85A9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C85A9E">
              <w:rPr>
                <w:sz w:val="24"/>
                <w:szCs w:val="24"/>
              </w:rPr>
              <w:t>.2015 г.);</w:t>
            </w:r>
          </w:p>
          <w:p w:rsidR="00C15691" w:rsidRPr="00C85A9E" w:rsidRDefault="00C15691" w:rsidP="00C15691">
            <w:pPr>
              <w:jc w:val="both"/>
              <w:rPr>
                <w:sz w:val="24"/>
                <w:szCs w:val="24"/>
              </w:rPr>
            </w:pPr>
            <w:r w:rsidRPr="00C85A9E">
              <w:rPr>
                <w:sz w:val="24"/>
                <w:szCs w:val="24"/>
              </w:rPr>
              <w:t xml:space="preserve">- старший преподаватель кафедры «Электроэнергетика» ПГУ им. С. </w:t>
            </w:r>
            <w:proofErr w:type="spellStart"/>
            <w:r w:rsidRPr="00C85A9E">
              <w:rPr>
                <w:sz w:val="24"/>
                <w:szCs w:val="24"/>
              </w:rPr>
              <w:t>Торайгырова</w:t>
            </w:r>
            <w:proofErr w:type="spellEnd"/>
            <w:r w:rsidRPr="00C85A9E">
              <w:rPr>
                <w:sz w:val="24"/>
                <w:szCs w:val="24"/>
              </w:rPr>
              <w:t xml:space="preserve"> (приказ № 6/2-07-794 </w:t>
            </w:r>
            <w:r w:rsidR="00DC4C2B" w:rsidRPr="00C85A9E">
              <w:rPr>
                <w:sz w:val="24"/>
                <w:szCs w:val="24"/>
              </w:rPr>
              <w:t xml:space="preserve">л/с </w:t>
            </w:r>
            <w:r w:rsidRPr="00C85A9E">
              <w:rPr>
                <w:sz w:val="24"/>
                <w:szCs w:val="24"/>
              </w:rPr>
              <w:t>от 01.09.2015 г.);</w:t>
            </w:r>
          </w:p>
          <w:p w:rsidR="00CB00B0" w:rsidRPr="00C85A9E" w:rsidRDefault="00C15691" w:rsidP="00DC4C2B">
            <w:pPr>
              <w:jc w:val="both"/>
              <w:rPr>
                <w:sz w:val="24"/>
                <w:szCs w:val="24"/>
              </w:rPr>
            </w:pPr>
            <w:r w:rsidRPr="00C85A9E">
              <w:rPr>
                <w:sz w:val="24"/>
                <w:szCs w:val="24"/>
              </w:rPr>
              <w:t xml:space="preserve">- </w:t>
            </w:r>
            <w:r w:rsidRPr="00466EB3">
              <w:rPr>
                <w:b/>
                <w:sz w:val="24"/>
                <w:szCs w:val="24"/>
              </w:rPr>
              <w:t>а</w:t>
            </w:r>
            <w:r w:rsidR="007D6A5F" w:rsidRPr="00466EB3">
              <w:rPr>
                <w:b/>
                <w:sz w:val="24"/>
                <w:szCs w:val="24"/>
              </w:rPr>
              <w:t>ссоциированный</w:t>
            </w:r>
            <w:r w:rsidR="00581A3C" w:rsidRPr="00466EB3">
              <w:rPr>
                <w:b/>
                <w:sz w:val="24"/>
                <w:szCs w:val="24"/>
              </w:rPr>
              <w:t xml:space="preserve"> </w:t>
            </w:r>
            <w:r w:rsidR="007D6A5F" w:rsidRPr="00466EB3">
              <w:rPr>
                <w:b/>
                <w:sz w:val="24"/>
                <w:szCs w:val="24"/>
              </w:rPr>
              <w:t>профессор</w:t>
            </w:r>
            <w:r w:rsidR="00581A3C" w:rsidRPr="00466EB3">
              <w:rPr>
                <w:b/>
                <w:sz w:val="24"/>
                <w:szCs w:val="24"/>
              </w:rPr>
              <w:t xml:space="preserve"> </w:t>
            </w:r>
            <w:r w:rsidR="007D6A5F" w:rsidRPr="00466EB3">
              <w:rPr>
                <w:b/>
                <w:sz w:val="24"/>
                <w:szCs w:val="24"/>
              </w:rPr>
              <w:t>(доцент)</w:t>
            </w:r>
            <w:r w:rsidR="00BE587F" w:rsidRPr="00C85A9E">
              <w:rPr>
                <w:sz w:val="24"/>
                <w:szCs w:val="24"/>
              </w:rPr>
              <w:t xml:space="preserve"> </w:t>
            </w:r>
            <w:r w:rsidR="00DC4C2B" w:rsidRPr="00C85A9E">
              <w:rPr>
                <w:sz w:val="24"/>
                <w:szCs w:val="24"/>
              </w:rPr>
              <w:t xml:space="preserve">кафедры «Электроэнергетика» ПГУ им. С. </w:t>
            </w:r>
            <w:proofErr w:type="spellStart"/>
            <w:r w:rsidR="00DC4C2B" w:rsidRPr="00C85A9E">
              <w:rPr>
                <w:sz w:val="24"/>
                <w:szCs w:val="24"/>
              </w:rPr>
              <w:t>Торайгырова</w:t>
            </w:r>
            <w:proofErr w:type="spellEnd"/>
            <w:r w:rsidR="00DC4C2B" w:rsidRPr="00C85A9E">
              <w:rPr>
                <w:sz w:val="24"/>
                <w:szCs w:val="24"/>
              </w:rPr>
              <w:t xml:space="preserve"> (приказ № 6/2-07-841 л/с от 02.09.2019 г.);</w:t>
            </w:r>
          </w:p>
          <w:p w:rsidR="00DC4C2B" w:rsidRPr="00C85A9E" w:rsidRDefault="00DC4C2B" w:rsidP="00DC4C2B">
            <w:pPr>
              <w:jc w:val="both"/>
              <w:rPr>
                <w:sz w:val="24"/>
                <w:szCs w:val="24"/>
              </w:rPr>
            </w:pPr>
            <w:r w:rsidRPr="00C85A9E">
              <w:rPr>
                <w:sz w:val="24"/>
                <w:szCs w:val="24"/>
              </w:rPr>
              <w:t xml:space="preserve">- </w:t>
            </w:r>
            <w:proofErr w:type="spellStart"/>
            <w:r w:rsidRPr="00C85A9E">
              <w:rPr>
                <w:sz w:val="24"/>
                <w:szCs w:val="24"/>
              </w:rPr>
              <w:t>постдокторант</w:t>
            </w:r>
            <w:proofErr w:type="spellEnd"/>
            <w:r w:rsidRPr="00C85A9E">
              <w:rPr>
                <w:sz w:val="24"/>
                <w:szCs w:val="24"/>
              </w:rPr>
              <w:t xml:space="preserve"> с ученой степенью кафедры «Электроэнергетика» </w:t>
            </w:r>
            <w:proofErr w:type="spellStart"/>
            <w:r w:rsidRPr="00C85A9E">
              <w:rPr>
                <w:sz w:val="24"/>
                <w:szCs w:val="24"/>
              </w:rPr>
              <w:t>Торайгыров</w:t>
            </w:r>
            <w:proofErr w:type="spellEnd"/>
            <w:r w:rsidRPr="00C85A9E">
              <w:rPr>
                <w:sz w:val="24"/>
                <w:szCs w:val="24"/>
              </w:rPr>
              <w:t xml:space="preserve"> университета (приказ № 9-06/683 л/с от 01.09.2022 г.);</w:t>
            </w:r>
          </w:p>
          <w:p w:rsidR="00DC4C2B" w:rsidRPr="00723628" w:rsidRDefault="00DC4C2B" w:rsidP="00DC4C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233FD">
              <w:rPr>
                <w:b/>
                <w:sz w:val="24"/>
                <w:szCs w:val="24"/>
              </w:rPr>
              <w:t>ассоциированный профессор (доцент)</w:t>
            </w:r>
            <w:r w:rsidRPr="00723628">
              <w:rPr>
                <w:sz w:val="24"/>
                <w:szCs w:val="24"/>
              </w:rPr>
              <w:t xml:space="preserve"> </w:t>
            </w:r>
            <w:r w:rsidRPr="00C85A9E">
              <w:rPr>
                <w:sz w:val="24"/>
                <w:szCs w:val="24"/>
              </w:rPr>
              <w:t>кафедры «Электроэнергетика»</w:t>
            </w:r>
            <w:r w:rsidR="002B5265" w:rsidRPr="00C85A9E">
              <w:rPr>
                <w:sz w:val="24"/>
                <w:szCs w:val="24"/>
              </w:rPr>
              <w:t xml:space="preserve"> </w:t>
            </w:r>
            <w:proofErr w:type="spellStart"/>
            <w:r w:rsidR="002B5265" w:rsidRPr="00C85A9E">
              <w:rPr>
                <w:sz w:val="24"/>
                <w:szCs w:val="24"/>
              </w:rPr>
              <w:t>Торайгыров</w:t>
            </w:r>
            <w:proofErr w:type="spellEnd"/>
            <w:r w:rsidRPr="00C85A9E">
              <w:rPr>
                <w:sz w:val="24"/>
                <w:szCs w:val="24"/>
              </w:rPr>
              <w:t xml:space="preserve"> </w:t>
            </w:r>
            <w:r w:rsidR="002B5265" w:rsidRPr="00C85A9E">
              <w:rPr>
                <w:sz w:val="24"/>
                <w:szCs w:val="24"/>
              </w:rPr>
              <w:t>университета</w:t>
            </w:r>
            <w:r w:rsidRPr="00C85A9E">
              <w:rPr>
                <w:sz w:val="24"/>
                <w:szCs w:val="24"/>
              </w:rPr>
              <w:t xml:space="preserve"> (приказ № 6/2-07-841 л/с от 04.01.2025 г.)</w:t>
            </w:r>
            <w:r w:rsidR="00C85A9E">
              <w:rPr>
                <w:sz w:val="24"/>
                <w:szCs w:val="24"/>
              </w:rPr>
              <w:t>.</w:t>
            </w:r>
          </w:p>
        </w:tc>
      </w:tr>
      <w:tr w:rsidR="00CB00B0" w:rsidRPr="00723628" w:rsidTr="001A64E1">
        <w:trPr>
          <w:trHeight w:val="20"/>
        </w:trPr>
        <w:tc>
          <w:tcPr>
            <w:tcW w:w="568" w:type="dxa"/>
          </w:tcPr>
          <w:p w:rsidR="00CB00B0" w:rsidRPr="00723628" w:rsidRDefault="00723628" w:rsidP="007236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536" w:type="dxa"/>
          </w:tcPr>
          <w:p w:rsidR="00CB00B0" w:rsidRPr="00723628" w:rsidRDefault="007D6A5F" w:rsidP="00723628">
            <w:pPr>
              <w:jc w:val="both"/>
              <w:rPr>
                <w:sz w:val="24"/>
                <w:szCs w:val="24"/>
              </w:rPr>
            </w:pPr>
            <w:r w:rsidRPr="00723628">
              <w:rPr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4961" w:type="dxa"/>
          </w:tcPr>
          <w:p w:rsidR="00CB00B0" w:rsidRPr="00723628" w:rsidRDefault="007D6A5F" w:rsidP="00CA5B9D">
            <w:pPr>
              <w:jc w:val="both"/>
              <w:rPr>
                <w:sz w:val="24"/>
                <w:szCs w:val="24"/>
              </w:rPr>
            </w:pPr>
            <w:proofErr w:type="spellStart"/>
            <w:r w:rsidRPr="00C0274D">
              <w:rPr>
                <w:sz w:val="24"/>
                <w:szCs w:val="24"/>
              </w:rPr>
              <w:t>Вceгo</w:t>
            </w:r>
            <w:proofErr w:type="spellEnd"/>
            <w:r w:rsidR="00581A3C" w:rsidRPr="00C0274D">
              <w:rPr>
                <w:sz w:val="24"/>
                <w:szCs w:val="24"/>
              </w:rPr>
              <w:t xml:space="preserve"> </w:t>
            </w:r>
            <w:r w:rsidRPr="00C0274D">
              <w:rPr>
                <w:sz w:val="24"/>
                <w:szCs w:val="24"/>
              </w:rPr>
              <w:t>1</w:t>
            </w:r>
            <w:r w:rsidR="00CA5B9D">
              <w:rPr>
                <w:sz w:val="24"/>
                <w:szCs w:val="24"/>
              </w:rPr>
              <w:t>1</w:t>
            </w:r>
            <w:r w:rsidRPr="00C0274D">
              <w:rPr>
                <w:sz w:val="24"/>
                <w:szCs w:val="24"/>
              </w:rPr>
              <w:t xml:space="preserve"> лет</w:t>
            </w:r>
            <w:r w:rsidR="00C85A9E" w:rsidRPr="00C0274D">
              <w:rPr>
                <w:sz w:val="24"/>
                <w:szCs w:val="24"/>
              </w:rPr>
              <w:t xml:space="preserve"> </w:t>
            </w:r>
            <w:r w:rsidR="00CA5B9D">
              <w:rPr>
                <w:sz w:val="24"/>
                <w:szCs w:val="24"/>
              </w:rPr>
              <w:t>5</w:t>
            </w:r>
            <w:r w:rsidR="00C85A9E" w:rsidRPr="00C0274D">
              <w:rPr>
                <w:sz w:val="24"/>
                <w:szCs w:val="24"/>
              </w:rPr>
              <w:t xml:space="preserve"> месяцев</w:t>
            </w:r>
            <w:r w:rsidRPr="00C0274D">
              <w:rPr>
                <w:sz w:val="24"/>
                <w:szCs w:val="24"/>
              </w:rPr>
              <w:t>, в том числе в должности</w:t>
            </w:r>
            <w:r w:rsidR="00723628" w:rsidRPr="00C0274D">
              <w:rPr>
                <w:sz w:val="24"/>
                <w:szCs w:val="24"/>
              </w:rPr>
              <w:t xml:space="preserve"> </w:t>
            </w:r>
            <w:r w:rsidRPr="00C0274D">
              <w:rPr>
                <w:sz w:val="24"/>
                <w:szCs w:val="24"/>
              </w:rPr>
              <w:t xml:space="preserve">ассоциированного профессора (доцента) </w:t>
            </w:r>
            <w:r w:rsidR="00C85A9E" w:rsidRPr="00C0274D">
              <w:rPr>
                <w:b/>
                <w:sz w:val="24"/>
                <w:szCs w:val="24"/>
              </w:rPr>
              <w:t>3</w:t>
            </w:r>
            <w:r w:rsidR="00BE587F" w:rsidRPr="00C0274D">
              <w:rPr>
                <w:b/>
                <w:sz w:val="24"/>
                <w:szCs w:val="24"/>
              </w:rPr>
              <w:t xml:space="preserve"> </w:t>
            </w:r>
            <w:r w:rsidR="00275EA0" w:rsidRPr="00C0274D">
              <w:rPr>
                <w:b/>
                <w:sz w:val="24"/>
                <w:szCs w:val="24"/>
              </w:rPr>
              <w:t>года</w:t>
            </w:r>
            <w:r w:rsidR="00C85A9E" w:rsidRPr="00C0274D">
              <w:rPr>
                <w:b/>
                <w:sz w:val="24"/>
                <w:szCs w:val="24"/>
              </w:rPr>
              <w:t xml:space="preserve">, </w:t>
            </w:r>
            <w:r w:rsidR="00CA5B9D">
              <w:rPr>
                <w:b/>
                <w:sz w:val="24"/>
                <w:szCs w:val="24"/>
              </w:rPr>
              <w:t>10</w:t>
            </w:r>
            <w:r w:rsidR="00C85A9E" w:rsidRPr="00C0274D">
              <w:rPr>
                <w:b/>
                <w:sz w:val="24"/>
                <w:szCs w:val="24"/>
              </w:rPr>
              <w:t xml:space="preserve"> месяц</w:t>
            </w:r>
            <w:r w:rsidR="00C233FD" w:rsidRPr="00C0274D">
              <w:rPr>
                <w:b/>
                <w:sz w:val="24"/>
                <w:szCs w:val="24"/>
              </w:rPr>
              <w:t>ев</w:t>
            </w:r>
            <w:r w:rsidRPr="00C0274D">
              <w:rPr>
                <w:sz w:val="24"/>
                <w:szCs w:val="24"/>
              </w:rPr>
              <w:t>.</w:t>
            </w:r>
          </w:p>
        </w:tc>
      </w:tr>
      <w:tr w:rsidR="00CB00B0" w:rsidRPr="00723628" w:rsidTr="001A64E1">
        <w:trPr>
          <w:trHeight w:val="20"/>
        </w:trPr>
        <w:tc>
          <w:tcPr>
            <w:tcW w:w="568" w:type="dxa"/>
          </w:tcPr>
          <w:p w:rsidR="00CB00B0" w:rsidRPr="00723628" w:rsidRDefault="00723628" w:rsidP="007236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</w:tcPr>
          <w:p w:rsidR="00CB00B0" w:rsidRPr="00723628" w:rsidRDefault="007D6A5F" w:rsidP="00723628">
            <w:pPr>
              <w:jc w:val="both"/>
              <w:rPr>
                <w:sz w:val="24"/>
                <w:szCs w:val="24"/>
              </w:rPr>
            </w:pPr>
            <w:r w:rsidRPr="00723628">
              <w:rPr>
                <w:sz w:val="24"/>
                <w:szCs w:val="24"/>
              </w:rPr>
              <w:t>Количество</w:t>
            </w:r>
            <w:r w:rsidR="00581A3C" w:rsidRPr="00723628">
              <w:rPr>
                <w:sz w:val="24"/>
                <w:szCs w:val="24"/>
              </w:rPr>
              <w:t xml:space="preserve"> </w:t>
            </w:r>
            <w:r w:rsidRPr="00723628">
              <w:rPr>
                <w:sz w:val="24"/>
                <w:szCs w:val="24"/>
              </w:rPr>
              <w:t>научных</w:t>
            </w:r>
            <w:r w:rsidR="00581A3C" w:rsidRPr="00723628">
              <w:rPr>
                <w:sz w:val="24"/>
                <w:szCs w:val="24"/>
              </w:rPr>
              <w:t xml:space="preserve"> </w:t>
            </w:r>
            <w:r w:rsidRPr="00723628">
              <w:rPr>
                <w:sz w:val="24"/>
                <w:szCs w:val="24"/>
              </w:rPr>
              <w:t>статей</w:t>
            </w:r>
            <w:r w:rsidR="00581A3C" w:rsidRPr="00723628">
              <w:rPr>
                <w:sz w:val="24"/>
                <w:szCs w:val="24"/>
              </w:rPr>
              <w:t xml:space="preserve"> </w:t>
            </w:r>
            <w:r w:rsidRPr="00723628">
              <w:rPr>
                <w:sz w:val="24"/>
                <w:szCs w:val="24"/>
              </w:rPr>
              <w:t>после защиты диссертации</w:t>
            </w:r>
          </w:p>
        </w:tc>
        <w:tc>
          <w:tcPr>
            <w:tcW w:w="4961" w:type="dxa"/>
          </w:tcPr>
          <w:p w:rsidR="00FE4968" w:rsidRPr="00FE4968" w:rsidRDefault="00FE4968" w:rsidP="00FE4968">
            <w:pPr>
              <w:jc w:val="both"/>
              <w:rPr>
                <w:sz w:val="24"/>
                <w:szCs w:val="24"/>
              </w:rPr>
            </w:pPr>
            <w:r w:rsidRPr="00FE4968">
              <w:rPr>
                <w:sz w:val="24"/>
                <w:szCs w:val="24"/>
              </w:rPr>
              <w:t xml:space="preserve">Всего: </w:t>
            </w:r>
            <w:r w:rsidR="00C85A9E">
              <w:rPr>
                <w:sz w:val="24"/>
                <w:szCs w:val="24"/>
              </w:rPr>
              <w:t>11</w:t>
            </w:r>
            <w:r w:rsidR="00497234">
              <w:rPr>
                <w:sz w:val="24"/>
                <w:szCs w:val="24"/>
              </w:rPr>
              <w:t>0</w:t>
            </w:r>
            <w:r w:rsidR="00C85A9E">
              <w:rPr>
                <w:sz w:val="24"/>
                <w:szCs w:val="24"/>
              </w:rPr>
              <w:t>,</w:t>
            </w:r>
            <w:r w:rsidR="00C85A9E" w:rsidRPr="004D7FE1">
              <w:rPr>
                <w:sz w:val="24"/>
                <w:szCs w:val="24"/>
              </w:rPr>
              <w:t xml:space="preserve"> в т.ч.</w:t>
            </w:r>
          </w:p>
          <w:p w:rsidR="00FE4968" w:rsidRPr="00FE4968" w:rsidRDefault="00C85A9E" w:rsidP="00FE49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E4968" w:rsidRPr="00FE4968">
              <w:rPr>
                <w:sz w:val="24"/>
                <w:szCs w:val="24"/>
              </w:rPr>
              <w:t xml:space="preserve">в изданиях, рекомендуемых уполномоченным органом – </w:t>
            </w:r>
            <w:r w:rsidR="00C233FD">
              <w:rPr>
                <w:sz w:val="24"/>
                <w:szCs w:val="24"/>
              </w:rPr>
              <w:t>20</w:t>
            </w:r>
            <w:r w:rsidR="00FE4968" w:rsidRPr="00FE4968">
              <w:rPr>
                <w:sz w:val="24"/>
                <w:szCs w:val="24"/>
              </w:rPr>
              <w:t xml:space="preserve">, </w:t>
            </w:r>
          </w:p>
          <w:p w:rsidR="00FE4968" w:rsidRPr="00FE4968" w:rsidRDefault="00C85A9E" w:rsidP="00FE49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D7FE1">
              <w:rPr>
                <w:sz w:val="24"/>
                <w:szCs w:val="24"/>
              </w:rPr>
              <w:t xml:space="preserve">в научных журналах, входящих в базы компании </w:t>
            </w:r>
            <w:proofErr w:type="spellStart"/>
            <w:r w:rsidRPr="004D7FE1">
              <w:rPr>
                <w:sz w:val="24"/>
                <w:szCs w:val="24"/>
              </w:rPr>
              <w:t>Clarivate</w:t>
            </w:r>
            <w:proofErr w:type="spellEnd"/>
            <w:r w:rsidRPr="004D7FE1">
              <w:rPr>
                <w:sz w:val="24"/>
                <w:szCs w:val="24"/>
              </w:rPr>
              <w:t xml:space="preserve"> </w:t>
            </w:r>
            <w:proofErr w:type="spellStart"/>
            <w:r w:rsidRPr="004D7FE1">
              <w:rPr>
                <w:sz w:val="24"/>
                <w:szCs w:val="24"/>
              </w:rPr>
              <w:t>Analytics</w:t>
            </w:r>
            <w:proofErr w:type="spellEnd"/>
            <w:r w:rsidRPr="004D7FE1">
              <w:rPr>
                <w:sz w:val="24"/>
                <w:szCs w:val="24"/>
              </w:rPr>
              <w:t xml:space="preserve"> (</w:t>
            </w:r>
            <w:proofErr w:type="spellStart"/>
            <w:r w:rsidRPr="004D7FE1">
              <w:rPr>
                <w:sz w:val="24"/>
                <w:szCs w:val="24"/>
              </w:rPr>
              <w:t>Кларивэйт</w:t>
            </w:r>
            <w:proofErr w:type="spellEnd"/>
            <w:r w:rsidRPr="004D7FE1">
              <w:rPr>
                <w:sz w:val="24"/>
                <w:szCs w:val="24"/>
              </w:rPr>
              <w:t xml:space="preserve"> </w:t>
            </w:r>
            <w:proofErr w:type="spellStart"/>
            <w:r w:rsidRPr="004D7FE1">
              <w:rPr>
                <w:sz w:val="24"/>
                <w:szCs w:val="24"/>
              </w:rPr>
              <w:t>Аналитикс</w:t>
            </w:r>
            <w:proofErr w:type="spellEnd"/>
            <w:r w:rsidRPr="004D7FE1">
              <w:rPr>
                <w:sz w:val="24"/>
                <w:szCs w:val="24"/>
              </w:rPr>
              <w:t>) (</w:t>
            </w:r>
            <w:proofErr w:type="spellStart"/>
            <w:r w:rsidRPr="004D7FE1">
              <w:rPr>
                <w:sz w:val="24"/>
                <w:szCs w:val="24"/>
              </w:rPr>
              <w:t>Web</w:t>
            </w:r>
            <w:proofErr w:type="spellEnd"/>
            <w:r w:rsidRPr="004D7FE1">
              <w:rPr>
                <w:sz w:val="24"/>
                <w:szCs w:val="24"/>
              </w:rPr>
              <w:t xml:space="preserve"> </w:t>
            </w:r>
            <w:proofErr w:type="spellStart"/>
            <w:r w:rsidRPr="004D7FE1">
              <w:rPr>
                <w:sz w:val="24"/>
                <w:szCs w:val="24"/>
              </w:rPr>
              <w:t>of</w:t>
            </w:r>
            <w:proofErr w:type="spellEnd"/>
            <w:r w:rsidRPr="004D7FE1">
              <w:rPr>
                <w:sz w:val="24"/>
                <w:szCs w:val="24"/>
              </w:rPr>
              <w:t xml:space="preserve"> </w:t>
            </w:r>
            <w:proofErr w:type="spellStart"/>
            <w:r w:rsidRPr="004D7FE1">
              <w:rPr>
                <w:sz w:val="24"/>
                <w:szCs w:val="24"/>
              </w:rPr>
              <w:t>Science</w:t>
            </w:r>
            <w:proofErr w:type="spellEnd"/>
            <w:r w:rsidRPr="004D7FE1">
              <w:rPr>
                <w:sz w:val="24"/>
                <w:szCs w:val="24"/>
              </w:rPr>
              <w:t xml:space="preserve"> </w:t>
            </w:r>
            <w:proofErr w:type="spellStart"/>
            <w:r w:rsidRPr="004D7FE1">
              <w:rPr>
                <w:sz w:val="24"/>
                <w:szCs w:val="24"/>
              </w:rPr>
              <w:t>Core</w:t>
            </w:r>
            <w:proofErr w:type="spellEnd"/>
            <w:r w:rsidRPr="004D7FE1">
              <w:rPr>
                <w:sz w:val="24"/>
                <w:szCs w:val="24"/>
              </w:rPr>
              <w:t xml:space="preserve"> </w:t>
            </w:r>
            <w:proofErr w:type="spellStart"/>
            <w:r w:rsidRPr="004D7FE1">
              <w:rPr>
                <w:sz w:val="24"/>
                <w:szCs w:val="24"/>
              </w:rPr>
              <w:t>Collection</w:t>
            </w:r>
            <w:proofErr w:type="spellEnd"/>
            <w:r w:rsidRPr="004D7FE1">
              <w:rPr>
                <w:sz w:val="24"/>
                <w:szCs w:val="24"/>
              </w:rPr>
              <w:t xml:space="preserve">, </w:t>
            </w:r>
            <w:proofErr w:type="spellStart"/>
            <w:r w:rsidRPr="004D7FE1">
              <w:rPr>
                <w:sz w:val="24"/>
                <w:szCs w:val="24"/>
              </w:rPr>
              <w:t>Clarivate</w:t>
            </w:r>
            <w:proofErr w:type="spellEnd"/>
            <w:r w:rsidRPr="004D7FE1">
              <w:rPr>
                <w:sz w:val="24"/>
                <w:szCs w:val="24"/>
              </w:rPr>
              <w:t xml:space="preserve"> </w:t>
            </w:r>
            <w:proofErr w:type="spellStart"/>
            <w:r w:rsidRPr="004D7FE1">
              <w:rPr>
                <w:sz w:val="24"/>
                <w:szCs w:val="24"/>
              </w:rPr>
              <w:t>Analytics</w:t>
            </w:r>
            <w:proofErr w:type="spellEnd"/>
            <w:r w:rsidRPr="004D7FE1">
              <w:rPr>
                <w:sz w:val="24"/>
                <w:szCs w:val="24"/>
              </w:rPr>
              <w:t xml:space="preserve"> (</w:t>
            </w:r>
            <w:proofErr w:type="spellStart"/>
            <w:r w:rsidRPr="004D7FE1">
              <w:rPr>
                <w:sz w:val="24"/>
                <w:szCs w:val="24"/>
              </w:rPr>
              <w:t>Вэб</w:t>
            </w:r>
            <w:proofErr w:type="spellEnd"/>
            <w:r w:rsidRPr="004D7FE1">
              <w:rPr>
                <w:sz w:val="24"/>
                <w:szCs w:val="24"/>
              </w:rPr>
              <w:t xml:space="preserve"> </w:t>
            </w:r>
            <w:proofErr w:type="spellStart"/>
            <w:r w:rsidRPr="004D7FE1">
              <w:rPr>
                <w:sz w:val="24"/>
                <w:szCs w:val="24"/>
              </w:rPr>
              <w:t>оф</w:t>
            </w:r>
            <w:proofErr w:type="spellEnd"/>
            <w:r w:rsidRPr="004D7FE1">
              <w:rPr>
                <w:sz w:val="24"/>
                <w:szCs w:val="24"/>
              </w:rPr>
              <w:t xml:space="preserve"> </w:t>
            </w:r>
            <w:proofErr w:type="spellStart"/>
            <w:r w:rsidRPr="004D7FE1">
              <w:rPr>
                <w:sz w:val="24"/>
                <w:szCs w:val="24"/>
              </w:rPr>
              <w:t>Сайнс</w:t>
            </w:r>
            <w:proofErr w:type="spellEnd"/>
            <w:r w:rsidRPr="004D7FE1">
              <w:rPr>
                <w:sz w:val="24"/>
                <w:szCs w:val="24"/>
              </w:rPr>
              <w:t xml:space="preserve"> </w:t>
            </w:r>
            <w:proofErr w:type="spellStart"/>
            <w:r w:rsidRPr="004D7FE1">
              <w:rPr>
                <w:sz w:val="24"/>
                <w:szCs w:val="24"/>
              </w:rPr>
              <w:t>Кор</w:t>
            </w:r>
            <w:proofErr w:type="spellEnd"/>
            <w:r w:rsidRPr="004D7FE1">
              <w:rPr>
                <w:sz w:val="24"/>
                <w:szCs w:val="24"/>
              </w:rPr>
              <w:t xml:space="preserve"> </w:t>
            </w:r>
            <w:proofErr w:type="spellStart"/>
            <w:r w:rsidRPr="004D7FE1">
              <w:rPr>
                <w:sz w:val="24"/>
                <w:szCs w:val="24"/>
              </w:rPr>
              <w:lastRenderedPageBreak/>
              <w:t>Коллекшн</w:t>
            </w:r>
            <w:proofErr w:type="spellEnd"/>
            <w:r w:rsidRPr="004D7FE1">
              <w:rPr>
                <w:sz w:val="24"/>
                <w:szCs w:val="24"/>
              </w:rPr>
              <w:t xml:space="preserve">, </w:t>
            </w:r>
            <w:proofErr w:type="spellStart"/>
            <w:r w:rsidRPr="004D7FE1">
              <w:rPr>
                <w:sz w:val="24"/>
                <w:szCs w:val="24"/>
              </w:rPr>
              <w:t>Кларивэйт</w:t>
            </w:r>
            <w:proofErr w:type="spellEnd"/>
            <w:r w:rsidRPr="004D7FE1">
              <w:rPr>
                <w:sz w:val="24"/>
                <w:szCs w:val="24"/>
              </w:rPr>
              <w:t xml:space="preserve"> </w:t>
            </w:r>
            <w:proofErr w:type="spellStart"/>
            <w:r w:rsidRPr="004D7FE1">
              <w:rPr>
                <w:sz w:val="24"/>
                <w:szCs w:val="24"/>
              </w:rPr>
              <w:t>Аналитикс</w:t>
            </w:r>
            <w:proofErr w:type="spellEnd"/>
            <w:r w:rsidRPr="004D7FE1">
              <w:rPr>
                <w:sz w:val="24"/>
                <w:szCs w:val="24"/>
              </w:rPr>
              <w:t xml:space="preserve">)) – 5; </w:t>
            </w:r>
            <w:proofErr w:type="spellStart"/>
            <w:r w:rsidRPr="004D7FE1">
              <w:rPr>
                <w:sz w:val="24"/>
                <w:szCs w:val="24"/>
              </w:rPr>
              <w:t>Scopus</w:t>
            </w:r>
            <w:proofErr w:type="spellEnd"/>
            <w:r w:rsidRPr="004D7FE1">
              <w:rPr>
                <w:sz w:val="24"/>
                <w:szCs w:val="24"/>
              </w:rPr>
              <w:t xml:space="preserve"> (</w:t>
            </w:r>
            <w:proofErr w:type="spellStart"/>
            <w:r w:rsidRPr="004D7FE1">
              <w:rPr>
                <w:sz w:val="24"/>
                <w:szCs w:val="24"/>
              </w:rPr>
              <w:t>Скопус</w:t>
            </w:r>
            <w:proofErr w:type="spellEnd"/>
            <w:r w:rsidRPr="004D7FE1">
              <w:rPr>
                <w:sz w:val="24"/>
                <w:szCs w:val="24"/>
              </w:rPr>
              <w:t xml:space="preserve">) или JSTOR (ДЖЕЙСТОР) – </w:t>
            </w:r>
            <w:r w:rsidR="00C233FD">
              <w:rPr>
                <w:sz w:val="24"/>
                <w:szCs w:val="24"/>
              </w:rPr>
              <w:t>4</w:t>
            </w:r>
            <w:r w:rsidR="00466EB3">
              <w:rPr>
                <w:sz w:val="24"/>
                <w:szCs w:val="24"/>
              </w:rPr>
              <w:t>;</w:t>
            </w:r>
            <w:r w:rsidR="00FE4968" w:rsidRPr="00FE4968">
              <w:rPr>
                <w:sz w:val="24"/>
                <w:szCs w:val="24"/>
              </w:rPr>
              <w:t xml:space="preserve"> </w:t>
            </w:r>
          </w:p>
          <w:p w:rsidR="00FE4968" w:rsidRPr="00FE4968" w:rsidRDefault="00C85A9E" w:rsidP="00FE49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E4968" w:rsidRPr="00FE4968">
              <w:rPr>
                <w:sz w:val="24"/>
                <w:szCs w:val="24"/>
              </w:rPr>
              <w:t xml:space="preserve">в материалах зарубежных конференций, входящих в базы </w:t>
            </w:r>
            <w:proofErr w:type="spellStart"/>
            <w:r w:rsidR="00FE4968" w:rsidRPr="00FE4968">
              <w:rPr>
                <w:sz w:val="24"/>
                <w:szCs w:val="24"/>
              </w:rPr>
              <w:t>Scopus</w:t>
            </w:r>
            <w:proofErr w:type="spellEnd"/>
            <w:r w:rsidR="00FE4968" w:rsidRPr="00FE4968">
              <w:rPr>
                <w:sz w:val="24"/>
                <w:szCs w:val="24"/>
              </w:rPr>
              <w:t>/</w:t>
            </w:r>
            <w:proofErr w:type="spellStart"/>
            <w:r w:rsidR="00FE4968" w:rsidRPr="00FE4968">
              <w:rPr>
                <w:sz w:val="24"/>
                <w:szCs w:val="24"/>
              </w:rPr>
              <w:t>Web</w:t>
            </w:r>
            <w:proofErr w:type="spellEnd"/>
            <w:r w:rsidR="00FE4968" w:rsidRPr="00FE4968">
              <w:rPr>
                <w:sz w:val="24"/>
                <w:szCs w:val="24"/>
              </w:rPr>
              <w:t xml:space="preserve"> </w:t>
            </w:r>
            <w:proofErr w:type="spellStart"/>
            <w:r w:rsidR="00FE4968" w:rsidRPr="00FE4968">
              <w:rPr>
                <w:sz w:val="24"/>
                <w:szCs w:val="24"/>
              </w:rPr>
              <w:t>of</w:t>
            </w:r>
            <w:proofErr w:type="spellEnd"/>
            <w:r w:rsidR="00FE4968" w:rsidRPr="00FE4968">
              <w:rPr>
                <w:sz w:val="24"/>
                <w:szCs w:val="24"/>
              </w:rPr>
              <w:t xml:space="preserve"> </w:t>
            </w:r>
            <w:proofErr w:type="spellStart"/>
            <w:r w:rsidR="00FE4968" w:rsidRPr="00FE4968">
              <w:rPr>
                <w:sz w:val="24"/>
                <w:szCs w:val="24"/>
              </w:rPr>
              <w:t>Science</w:t>
            </w:r>
            <w:proofErr w:type="spellEnd"/>
            <w:r w:rsidR="00FE4968" w:rsidRPr="00FE496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</w:t>
            </w:r>
            <w:r w:rsidR="00FE4968" w:rsidRPr="00FE4968">
              <w:rPr>
                <w:sz w:val="24"/>
                <w:szCs w:val="24"/>
              </w:rPr>
              <w:t xml:space="preserve">; </w:t>
            </w:r>
          </w:p>
          <w:p w:rsidR="004D7FE1" w:rsidRDefault="004D7FE1" w:rsidP="00FE49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E4968" w:rsidRPr="00FE4968">
              <w:rPr>
                <w:sz w:val="24"/>
                <w:szCs w:val="24"/>
              </w:rPr>
              <w:t xml:space="preserve">в материалах зарубежных и отечественных международных научных конференций – </w:t>
            </w:r>
            <w:r>
              <w:rPr>
                <w:sz w:val="24"/>
                <w:szCs w:val="24"/>
              </w:rPr>
              <w:t>5</w:t>
            </w:r>
            <w:r w:rsidR="00FE4968" w:rsidRPr="00FE4968">
              <w:rPr>
                <w:sz w:val="24"/>
                <w:szCs w:val="24"/>
              </w:rPr>
              <w:t xml:space="preserve">; </w:t>
            </w:r>
          </w:p>
          <w:p w:rsidR="00FE4968" w:rsidRPr="00FE4968" w:rsidRDefault="004D7FE1" w:rsidP="00FE49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E4968" w:rsidRPr="00FE4968">
              <w:rPr>
                <w:sz w:val="24"/>
                <w:szCs w:val="24"/>
              </w:rPr>
              <w:t>патенты на изобретения Республики Казахстан</w:t>
            </w:r>
            <w:r w:rsidR="00FE4968">
              <w:rPr>
                <w:sz w:val="24"/>
                <w:szCs w:val="24"/>
              </w:rPr>
              <w:t xml:space="preserve"> </w:t>
            </w:r>
            <w:r w:rsidR="00FE4968" w:rsidRPr="00FE4968">
              <w:rPr>
                <w:sz w:val="24"/>
                <w:szCs w:val="24"/>
              </w:rPr>
              <w:t>–</w:t>
            </w:r>
            <w:r w:rsidR="00FE49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</w:t>
            </w:r>
            <w:r w:rsidR="00466EB3">
              <w:rPr>
                <w:sz w:val="24"/>
                <w:szCs w:val="24"/>
              </w:rPr>
              <w:t>;</w:t>
            </w:r>
          </w:p>
          <w:p w:rsidR="00CB00B0" w:rsidRPr="00723628" w:rsidRDefault="004D7FE1" w:rsidP="00FE49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E4968" w:rsidRPr="00FE4968">
              <w:rPr>
                <w:sz w:val="24"/>
                <w:szCs w:val="24"/>
              </w:rPr>
              <w:t>зарубежные патенты на изобретения</w:t>
            </w:r>
            <w:r>
              <w:rPr>
                <w:sz w:val="24"/>
                <w:szCs w:val="24"/>
              </w:rPr>
              <w:t xml:space="preserve"> </w:t>
            </w:r>
            <w:r w:rsidR="00FE4968" w:rsidRPr="00FE4968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26 (22 – Россия, 4 - Евразийский патент)</w:t>
            </w:r>
            <w:r w:rsidR="00FE4968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B00B0" w:rsidRPr="00723628" w:rsidTr="001A64E1">
        <w:trPr>
          <w:trHeight w:val="20"/>
        </w:trPr>
        <w:tc>
          <w:tcPr>
            <w:tcW w:w="568" w:type="dxa"/>
          </w:tcPr>
          <w:p w:rsidR="00CB00B0" w:rsidRPr="00723628" w:rsidRDefault="00723628" w:rsidP="007236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4536" w:type="dxa"/>
          </w:tcPr>
          <w:p w:rsidR="00CB00B0" w:rsidRPr="00723628" w:rsidRDefault="007D6A5F" w:rsidP="00723628">
            <w:pPr>
              <w:jc w:val="both"/>
              <w:rPr>
                <w:sz w:val="24"/>
                <w:szCs w:val="24"/>
              </w:rPr>
            </w:pPr>
            <w:r w:rsidRPr="00723628">
              <w:rPr>
                <w:sz w:val="24"/>
                <w:szCs w:val="24"/>
              </w:rPr>
              <w:t>Количество, изданных за последние 5</w:t>
            </w:r>
            <w:r w:rsidR="00723628">
              <w:rPr>
                <w:sz w:val="24"/>
                <w:szCs w:val="24"/>
              </w:rPr>
              <w:t xml:space="preserve"> </w:t>
            </w:r>
            <w:r w:rsidRPr="00723628">
              <w:rPr>
                <w:sz w:val="24"/>
                <w:szCs w:val="24"/>
              </w:rPr>
              <w:t>лет монографий, учебников, единолично написанных</w:t>
            </w:r>
            <w:r w:rsidR="00723628">
              <w:rPr>
                <w:sz w:val="24"/>
                <w:szCs w:val="24"/>
              </w:rPr>
              <w:t xml:space="preserve"> </w:t>
            </w:r>
            <w:r w:rsidRPr="00723628">
              <w:rPr>
                <w:sz w:val="24"/>
                <w:szCs w:val="24"/>
              </w:rPr>
              <w:t>(учебно-методических)</w:t>
            </w:r>
            <w:r w:rsidR="00723628">
              <w:rPr>
                <w:sz w:val="24"/>
                <w:szCs w:val="24"/>
              </w:rPr>
              <w:t xml:space="preserve"> </w:t>
            </w:r>
            <w:r w:rsidRPr="00723628">
              <w:rPr>
                <w:sz w:val="24"/>
                <w:szCs w:val="24"/>
              </w:rPr>
              <w:t>пособий</w:t>
            </w:r>
          </w:p>
        </w:tc>
        <w:tc>
          <w:tcPr>
            <w:tcW w:w="4961" w:type="dxa"/>
          </w:tcPr>
          <w:p w:rsidR="00CB00B0" w:rsidRPr="004D7FE1" w:rsidRDefault="004D7FE1" w:rsidP="004D7FE1">
            <w:pPr>
              <w:jc w:val="both"/>
              <w:rPr>
                <w:sz w:val="24"/>
                <w:szCs w:val="24"/>
              </w:rPr>
            </w:pPr>
            <w:r w:rsidRPr="004D7FE1">
              <w:rPr>
                <w:sz w:val="24"/>
                <w:szCs w:val="24"/>
              </w:rPr>
              <w:t>Две монографии (1 - единолично; 1 - в соавторстве).</w:t>
            </w:r>
          </w:p>
        </w:tc>
      </w:tr>
      <w:tr w:rsidR="00CB00B0" w:rsidRPr="00723628" w:rsidTr="001A64E1">
        <w:trPr>
          <w:trHeight w:val="20"/>
        </w:trPr>
        <w:tc>
          <w:tcPr>
            <w:tcW w:w="568" w:type="dxa"/>
          </w:tcPr>
          <w:p w:rsidR="00CB00B0" w:rsidRPr="00723628" w:rsidRDefault="00723628" w:rsidP="007236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536" w:type="dxa"/>
          </w:tcPr>
          <w:p w:rsidR="00CB00B0" w:rsidRPr="00723628" w:rsidRDefault="007D6A5F" w:rsidP="00723628">
            <w:pPr>
              <w:jc w:val="both"/>
              <w:rPr>
                <w:sz w:val="24"/>
                <w:szCs w:val="24"/>
              </w:rPr>
            </w:pPr>
            <w:r w:rsidRPr="00723628">
              <w:rPr>
                <w:sz w:val="24"/>
                <w:szCs w:val="24"/>
              </w:rPr>
              <w:t>Лица, защитившие диссертацию под его</w:t>
            </w:r>
            <w:r w:rsidR="00723628">
              <w:rPr>
                <w:sz w:val="24"/>
                <w:szCs w:val="24"/>
              </w:rPr>
              <w:t xml:space="preserve"> </w:t>
            </w:r>
            <w:r w:rsidRPr="00723628">
              <w:rPr>
                <w:sz w:val="24"/>
                <w:szCs w:val="24"/>
              </w:rPr>
              <w:t>руководством и имеющие ученую степень (кандидата наук, доктора наук, доктора философии (</w:t>
            </w:r>
            <w:proofErr w:type="spellStart"/>
            <w:r w:rsidRPr="00723628">
              <w:rPr>
                <w:sz w:val="24"/>
                <w:szCs w:val="24"/>
              </w:rPr>
              <w:t>PhD</w:t>
            </w:r>
            <w:proofErr w:type="spellEnd"/>
            <w:r w:rsidRPr="00723628">
              <w:rPr>
                <w:sz w:val="24"/>
                <w:szCs w:val="24"/>
              </w:rPr>
              <w:t>), доктора по профи</w:t>
            </w:r>
            <w:r w:rsidR="001A64E1">
              <w:rPr>
                <w:sz w:val="24"/>
                <w:szCs w:val="24"/>
              </w:rPr>
              <w:t>лю</w:t>
            </w:r>
            <w:r w:rsidRPr="00723628">
              <w:rPr>
                <w:sz w:val="24"/>
                <w:szCs w:val="24"/>
              </w:rPr>
              <w:t>) или академическая степень доктора философии (</w:t>
            </w:r>
            <w:proofErr w:type="spellStart"/>
            <w:r w:rsidRPr="00723628">
              <w:rPr>
                <w:sz w:val="24"/>
                <w:szCs w:val="24"/>
              </w:rPr>
              <w:t>PhD</w:t>
            </w:r>
            <w:proofErr w:type="spellEnd"/>
            <w:r w:rsidRPr="00723628">
              <w:rPr>
                <w:sz w:val="24"/>
                <w:szCs w:val="24"/>
              </w:rPr>
              <w:t>), доктора по профилю или степень доктора</w:t>
            </w:r>
            <w:r w:rsidR="00DA6ACE" w:rsidRPr="00723628">
              <w:rPr>
                <w:sz w:val="24"/>
                <w:szCs w:val="24"/>
              </w:rPr>
              <w:t xml:space="preserve"> </w:t>
            </w:r>
            <w:r w:rsidRPr="00723628">
              <w:rPr>
                <w:sz w:val="24"/>
                <w:szCs w:val="24"/>
              </w:rPr>
              <w:t>философии (</w:t>
            </w:r>
            <w:proofErr w:type="spellStart"/>
            <w:r w:rsidRPr="00723628">
              <w:rPr>
                <w:sz w:val="24"/>
                <w:szCs w:val="24"/>
              </w:rPr>
              <w:t>PhD</w:t>
            </w:r>
            <w:proofErr w:type="spellEnd"/>
            <w:r w:rsidRPr="00723628">
              <w:rPr>
                <w:sz w:val="24"/>
                <w:szCs w:val="24"/>
              </w:rPr>
              <w:t>), доктора по профилю</w:t>
            </w:r>
          </w:p>
        </w:tc>
        <w:tc>
          <w:tcPr>
            <w:tcW w:w="4961" w:type="dxa"/>
          </w:tcPr>
          <w:p w:rsidR="00CB00B0" w:rsidRPr="004D7FE1" w:rsidRDefault="004D7FE1" w:rsidP="00723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Мусаев </w:t>
            </w:r>
            <w:proofErr w:type="spellStart"/>
            <w:r>
              <w:rPr>
                <w:sz w:val="24"/>
                <w:szCs w:val="24"/>
              </w:rPr>
              <w:t>Жасулан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Бакытжанович</w:t>
            </w:r>
            <w:proofErr w:type="spellEnd"/>
            <w:r>
              <w:rPr>
                <w:sz w:val="24"/>
                <w:szCs w:val="24"/>
              </w:rPr>
              <w:t xml:space="preserve">, диплом </w:t>
            </w:r>
            <w:r>
              <w:rPr>
                <w:sz w:val="24"/>
                <w:szCs w:val="24"/>
                <w:lang w:val="en-US"/>
              </w:rPr>
              <w:t>PhD</w:t>
            </w:r>
            <w:r w:rsidRPr="004D7FE1">
              <w:rPr>
                <w:sz w:val="24"/>
                <w:szCs w:val="24"/>
              </w:rPr>
              <w:t xml:space="preserve"> № 00014472327</w:t>
            </w:r>
            <w:r>
              <w:rPr>
                <w:sz w:val="24"/>
                <w:szCs w:val="24"/>
              </w:rPr>
              <w:t xml:space="preserve"> от 14.10.2022.</w:t>
            </w:r>
          </w:p>
        </w:tc>
      </w:tr>
      <w:tr w:rsidR="00CB00B0" w:rsidRPr="00723628" w:rsidTr="001A64E1">
        <w:trPr>
          <w:trHeight w:val="20"/>
        </w:trPr>
        <w:tc>
          <w:tcPr>
            <w:tcW w:w="568" w:type="dxa"/>
          </w:tcPr>
          <w:p w:rsidR="00CB00B0" w:rsidRPr="00723628" w:rsidRDefault="00723628" w:rsidP="007236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</w:tcPr>
          <w:p w:rsidR="00CB00B0" w:rsidRPr="00723628" w:rsidRDefault="007D6A5F" w:rsidP="00723628">
            <w:pPr>
              <w:jc w:val="both"/>
              <w:rPr>
                <w:sz w:val="24"/>
              </w:rPr>
            </w:pPr>
            <w:r w:rsidRPr="00723628">
              <w:rPr>
                <w:sz w:val="24"/>
              </w:rPr>
              <w:t>Подготовленные под его руководством</w:t>
            </w:r>
            <w:r w:rsidR="00723628" w:rsidRPr="00723628">
              <w:rPr>
                <w:sz w:val="24"/>
              </w:rPr>
              <w:t xml:space="preserve"> </w:t>
            </w:r>
            <w:r w:rsidRPr="00723628">
              <w:rPr>
                <w:sz w:val="24"/>
              </w:rPr>
              <w:t>лауреаты, призеры республиканских, международных,</w:t>
            </w:r>
            <w:r w:rsidR="00723628" w:rsidRPr="00723628">
              <w:rPr>
                <w:sz w:val="24"/>
              </w:rPr>
              <w:t xml:space="preserve"> </w:t>
            </w:r>
            <w:r w:rsidRPr="00723628">
              <w:rPr>
                <w:sz w:val="24"/>
              </w:rPr>
              <w:t>зарубежных конкурсов, выставок, фестивалей, премий, олимпиад</w:t>
            </w:r>
          </w:p>
        </w:tc>
        <w:tc>
          <w:tcPr>
            <w:tcW w:w="4961" w:type="dxa"/>
          </w:tcPr>
          <w:p w:rsidR="00B22D67" w:rsidRPr="00723628" w:rsidRDefault="00BA5765" w:rsidP="00723628">
            <w:pPr>
              <w:jc w:val="both"/>
              <w:rPr>
                <w:sz w:val="24"/>
              </w:rPr>
            </w:pPr>
            <w:r w:rsidRPr="00723628">
              <w:rPr>
                <w:sz w:val="24"/>
              </w:rPr>
              <w:t>-</w:t>
            </w:r>
          </w:p>
        </w:tc>
      </w:tr>
      <w:tr w:rsidR="00723628" w:rsidRPr="00723628" w:rsidTr="001A64E1">
        <w:trPr>
          <w:trHeight w:val="20"/>
        </w:trPr>
        <w:tc>
          <w:tcPr>
            <w:tcW w:w="568" w:type="dxa"/>
          </w:tcPr>
          <w:p w:rsidR="00723628" w:rsidRDefault="00723628" w:rsidP="007236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4536" w:type="dxa"/>
          </w:tcPr>
          <w:p w:rsidR="00723628" w:rsidRPr="00723628" w:rsidRDefault="00723628" w:rsidP="00723628">
            <w:pPr>
              <w:jc w:val="both"/>
              <w:rPr>
                <w:sz w:val="24"/>
              </w:rPr>
            </w:pPr>
            <w:r w:rsidRPr="00723628">
              <w:rPr>
                <w:sz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961" w:type="dxa"/>
          </w:tcPr>
          <w:p w:rsidR="00723628" w:rsidRPr="00723628" w:rsidRDefault="00723628" w:rsidP="00723628">
            <w:pPr>
              <w:jc w:val="both"/>
              <w:rPr>
                <w:sz w:val="24"/>
              </w:rPr>
            </w:pPr>
            <w:r w:rsidRPr="00723628">
              <w:rPr>
                <w:sz w:val="24"/>
              </w:rPr>
              <w:t>-</w:t>
            </w:r>
          </w:p>
        </w:tc>
      </w:tr>
      <w:tr w:rsidR="00723628" w:rsidRPr="00723628" w:rsidTr="001A64E1">
        <w:trPr>
          <w:trHeight w:val="20"/>
        </w:trPr>
        <w:tc>
          <w:tcPr>
            <w:tcW w:w="568" w:type="dxa"/>
          </w:tcPr>
          <w:p w:rsidR="00723628" w:rsidRDefault="00723628" w:rsidP="007236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4536" w:type="dxa"/>
          </w:tcPr>
          <w:p w:rsidR="00723628" w:rsidRPr="00723628" w:rsidRDefault="00723628" w:rsidP="00723628">
            <w:pPr>
              <w:jc w:val="both"/>
              <w:rPr>
                <w:sz w:val="24"/>
              </w:rPr>
            </w:pPr>
            <w:r w:rsidRPr="00723628">
              <w:rPr>
                <w:sz w:val="24"/>
              </w:rPr>
              <w:t>Дополнительная информация</w:t>
            </w:r>
          </w:p>
        </w:tc>
        <w:tc>
          <w:tcPr>
            <w:tcW w:w="4961" w:type="dxa"/>
          </w:tcPr>
          <w:p w:rsidR="00723628" w:rsidRDefault="00723628" w:rsidP="00723628">
            <w:pPr>
              <w:jc w:val="both"/>
              <w:rPr>
                <w:sz w:val="24"/>
                <w:lang w:val="en-US"/>
              </w:rPr>
            </w:pPr>
            <w:r w:rsidRPr="00723628">
              <w:rPr>
                <w:sz w:val="24"/>
              </w:rPr>
              <w:t>Индекс</w:t>
            </w:r>
            <w:r w:rsidRPr="004264E2">
              <w:rPr>
                <w:sz w:val="24"/>
                <w:lang w:val="en-US"/>
              </w:rPr>
              <w:t xml:space="preserve"> </w:t>
            </w:r>
            <w:proofErr w:type="spellStart"/>
            <w:r w:rsidRPr="00723628">
              <w:rPr>
                <w:sz w:val="24"/>
              </w:rPr>
              <w:t>Хирша</w:t>
            </w:r>
            <w:proofErr w:type="spellEnd"/>
            <w:r w:rsidRPr="004264E2">
              <w:rPr>
                <w:sz w:val="24"/>
                <w:lang w:val="en-US"/>
              </w:rPr>
              <w:t xml:space="preserve">: Scopus – </w:t>
            </w:r>
            <w:r w:rsidR="004D7FE1">
              <w:rPr>
                <w:sz w:val="24"/>
                <w:lang w:val="en-US"/>
              </w:rPr>
              <w:t>1</w:t>
            </w:r>
            <w:r w:rsidR="009A5A6D" w:rsidRPr="00240F65">
              <w:rPr>
                <w:sz w:val="24"/>
                <w:lang w:val="en-US"/>
              </w:rPr>
              <w:t>2</w:t>
            </w:r>
            <w:r w:rsidRPr="004264E2">
              <w:rPr>
                <w:sz w:val="24"/>
                <w:lang w:val="en-US"/>
              </w:rPr>
              <w:t xml:space="preserve">; Web of Science – </w:t>
            </w:r>
            <w:r w:rsidR="004D7FE1">
              <w:rPr>
                <w:sz w:val="24"/>
                <w:lang w:val="en-US"/>
              </w:rPr>
              <w:t>2</w:t>
            </w:r>
            <w:r w:rsidRPr="004264E2">
              <w:rPr>
                <w:sz w:val="24"/>
                <w:lang w:val="en-US"/>
              </w:rPr>
              <w:t xml:space="preserve">. </w:t>
            </w:r>
          </w:p>
          <w:p w:rsidR="004D7FE1" w:rsidRDefault="004D7FE1" w:rsidP="00466EB3">
            <w:pPr>
              <w:ind w:firstLine="150"/>
              <w:jc w:val="both"/>
              <w:rPr>
                <w:sz w:val="24"/>
              </w:rPr>
            </w:pPr>
            <w:r>
              <w:rPr>
                <w:sz w:val="24"/>
              </w:rPr>
              <w:t>Награды:</w:t>
            </w:r>
          </w:p>
          <w:p w:rsidR="004D7FE1" w:rsidRDefault="00B42D3F" w:rsidP="0072362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4D7FE1">
              <w:rPr>
                <w:sz w:val="24"/>
              </w:rPr>
              <w:t xml:space="preserve">2014 г. – </w:t>
            </w:r>
            <w:r w:rsidR="002E728F">
              <w:rPr>
                <w:sz w:val="24"/>
              </w:rPr>
              <w:t>Государственная научная с</w:t>
            </w:r>
            <w:r w:rsidR="004D7FE1">
              <w:rPr>
                <w:sz w:val="24"/>
              </w:rPr>
              <w:t>типендия для талантливых молодых ученых;</w:t>
            </w:r>
          </w:p>
          <w:p w:rsidR="004D7FE1" w:rsidRDefault="00B42D3F" w:rsidP="0072362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4D7FE1">
              <w:rPr>
                <w:sz w:val="24"/>
              </w:rPr>
              <w:t xml:space="preserve">2019 г. - </w:t>
            </w:r>
            <w:r w:rsidR="002E728F">
              <w:rPr>
                <w:sz w:val="24"/>
              </w:rPr>
              <w:t>Государственная научная стипендия для талантливых молодых ученых</w:t>
            </w:r>
            <w:r w:rsidR="004D7FE1">
              <w:rPr>
                <w:sz w:val="24"/>
              </w:rPr>
              <w:t>;</w:t>
            </w:r>
          </w:p>
          <w:p w:rsidR="004D7FE1" w:rsidRDefault="00B42D3F" w:rsidP="00723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="004D7FE1">
              <w:rPr>
                <w:sz w:val="24"/>
              </w:rPr>
              <w:t>20</w:t>
            </w:r>
            <w:r>
              <w:rPr>
                <w:sz w:val="24"/>
              </w:rPr>
              <w:t xml:space="preserve">22 г. - </w:t>
            </w:r>
            <w:r w:rsidRPr="004C14F9">
              <w:rPr>
                <w:sz w:val="24"/>
                <w:szCs w:val="24"/>
              </w:rPr>
              <w:t>«Почетн</w:t>
            </w:r>
            <w:r>
              <w:rPr>
                <w:sz w:val="24"/>
                <w:szCs w:val="24"/>
              </w:rPr>
              <w:t>ая</w:t>
            </w:r>
            <w:r w:rsidRPr="004C14F9">
              <w:rPr>
                <w:sz w:val="24"/>
                <w:szCs w:val="24"/>
              </w:rPr>
              <w:t xml:space="preserve"> грамот</w:t>
            </w:r>
            <w:r>
              <w:rPr>
                <w:sz w:val="24"/>
                <w:szCs w:val="24"/>
              </w:rPr>
              <w:t>а</w:t>
            </w:r>
            <w:r w:rsidRPr="004C14F9">
              <w:rPr>
                <w:sz w:val="24"/>
                <w:szCs w:val="24"/>
              </w:rPr>
              <w:t>» Министерства науки и высшего образования за вклад в развитие науки</w:t>
            </w:r>
            <w:r>
              <w:rPr>
                <w:sz w:val="24"/>
                <w:szCs w:val="24"/>
              </w:rPr>
              <w:t>;</w:t>
            </w:r>
          </w:p>
          <w:p w:rsidR="00B42D3F" w:rsidRDefault="00B42D3F" w:rsidP="00723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- 2023 г. – премия </w:t>
            </w:r>
            <w:r w:rsidRPr="004C14F9">
              <w:rPr>
                <w:sz w:val="24"/>
                <w:szCs w:val="24"/>
              </w:rPr>
              <w:t>«Лу</w:t>
            </w:r>
            <w:r>
              <w:rPr>
                <w:sz w:val="24"/>
                <w:szCs w:val="24"/>
              </w:rPr>
              <w:t xml:space="preserve">чший ученый </w:t>
            </w:r>
            <w:proofErr w:type="spellStart"/>
            <w:r w:rsidRPr="004C14F9">
              <w:rPr>
                <w:sz w:val="24"/>
                <w:szCs w:val="24"/>
              </w:rPr>
              <w:t>Торайгыров</w:t>
            </w:r>
            <w:proofErr w:type="spellEnd"/>
            <w:r w:rsidRPr="004C14F9">
              <w:rPr>
                <w:sz w:val="24"/>
                <w:szCs w:val="24"/>
              </w:rPr>
              <w:t xml:space="preserve"> университет</w:t>
            </w:r>
            <w:r>
              <w:rPr>
                <w:sz w:val="24"/>
                <w:szCs w:val="24"/>
              </w:rPr>
              <w:t>а</w:t>
            </w:r>
            <w:r w:rsidRPr="004C14F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  <w:p w:rsidR="00B42D3F" w:rsidRDefault="002B5265" w:rsidP="00723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42D3F">
              <w:rPr>
                <w:sz w:val="24"/>
                <w:szCs w:val="24"/>
              </w:rPr>
              <w:t xml:space="preserve">2023 г. - </w:t>
            </w:r>
            <w:r w:rsidR="00B42D3F" w:rsidRPr="004C14F9">
              <w:rPr>
                <w:sz w:val="24"/>
                <w:szCs w:val="24"/>
              </w:rPr>
              <w:t>преми</w:t>
            </w:r>
            <w:r w:rsidR="00B42D3F">
              <w:rPr>
                <w:sz w:val="24"/>
                <w:szCs w:val="24"/>
              </w:rPr>
              <w:t>я</w:t>
            </w:r>
            <w:r w:rsidR="00B42D3F" w:rsidRPr="004C14F9">
              <w:rPr>
                <w:sz w:val="24"/>
                <w:szCs w:val="24"/>
              </w:rPr>
              <w:t xml:space="preserve"> «</w:t>
            </w:r>
            <w:r w:rsidR="00B42D3F" w:rsidRPr="00B42D3F">
              <w:rPr>
                <w:sz w:val="24"/>
                <w:szCs w:val="24"/>
              </w:rPr>
              <w:t>Лучший научный сотрудник</w:t>
            </w:r>
            <w:r w:rsidR="00B42D3F" w:rsidRPr="004C14F9">
              <w:rPr>
                <w:sz w:val="24"/>
                <w:szCs w:val="24"/>
              </w:rPr>
              <w:t>»</w:t>
            </w:r>
            <w:r w:rsidR="00B42D3F">
              <w:rPr>
                <w:sz w:val="24"/>
                <w:szCs w:val="24"/>
              </w:rPr>
              <w:t>;</w:t>
            </w:r>
          </w:p>
          <w:p w:rsidR="00B42D3F" w:rsidRPr="004D7FE1" w:rsidRDefault="00B42D3F" w:rsidP="00723628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- 2024 г. - </w:t>
            </w:r>
            <w:r w:rsidR="002E728F">
              <w:rPr>
                <w:sz w:val="24"/>
              </w:rPr>
              <w:t>Государственная научная стипендия для талантливых молодых ученых</w:t>
            </w:r>
            <w:r>
              <w:rPr>
                <w:sz w:val="24"/>
              </w:rPr>
              <w:t>.</w:t>
            </w:r>
          </w:p>
          <w:p w:rsidR="00723628" w:rsidRDefault="00B42D3F" w:rsidP="00466EB3">
            <w:pPr>
              <w:ind w:firstLine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проектах </w:t>
            </w:r>
            <w:proofErr w:type="spellStart"/>
            <w:r>
              <w:rPr>
                <w:sz w:val="24"/>
              </w:rPr>
              <w:t>грантового</w:t>
            </w:r>
            <w:proofErr w:type="spellEnd"/>
            <w:r>
              <w:rPr>
                <w:sz w:val="24"/>
              </w:rPr>
              <w:t xml:space="preserve"> финансирования</w:t>
            </w:r>
            <w:r w:rsidR="00723628" w:rsidRPr="00723628">
              <w:rPr>
                <w:sz w:val="24"/>
              </w:rPr>
              <w:t>:</w:t>
            </w:r>
          </w:p>
          <w:p w:rsidR="00B42D3F" w:rsidRDefault="00B42D3F" w:rsidP="00723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42D3F">
              <w:rPr>
                <w:sz w:val="24"/>
                <w:szCs w:val="24"/>
              </w:rPr>
              <w:t>2015 г</w:t>
            </w:r>
            <w:r>
              <w:rPr>
                <w:sz w:val="24"/>
                <w:szCs w:val="24"/>
              </w:rPr>
              <w:t>.</w:t>
            </w:r>
            <w:r w:rsidRPr="00B42D3F">
              <w:rPr>
                <w:sz w:val="24"/>
                <w:szCs w:val="24"/>
              </w:rPr>
              <w:t xml:space="preserve"> – мастер в проекте по линии Всемирного банка ПП_00722 «Коммерциализация изготовления </w:t>
            </w:r>
            <w:r w:rsidRPr="00B42D3F">
              <w:rPr>
                <w:sz w:val="24"/>
                <w:szCs w:val="24"/>
              </w:rPr>
              <w:lastRenderedPageBreak/>
              <w:t>конструкций для крепления герконов токовых защит от</w:t>
            </w:r>
            <w:r>
              <w:rPr>
                <w:sz w:val="24"/>
                <w:szCs w:val="24"/>
              </w:rPr>
              <w:t xml:space="preserve">крытых и закрытых </w:t>
            </w:r>
            <w:proofErr w:type="spellStart"/>
            <w:r>
              <w:rPr>
                <w:sz w:val="24"/>
                <w:szCs w:val="24"/>
              </w:rPr>
              <w:t>токопроводов</w:t>
            </w:r>
            <w:proofErr w:type="spellEnd"/>
            <w:r>
              <w:rPr>
                <w:sz w:val="24"/>
                <w:szCs w:val="24"/>
              </w:rPr>
              <w:t>»;</w:t>
            </w:r>
          </w:p>
          <w:p w:rsidR="00B42D3F" w:rsidRDefault="00B42D3F" w:rsidP="00723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C14F9">
              <w:rPr>
                <w:sz w:val="24"/>
                <w:szCs w:val="24"/>
              </w:rPr>
              <w:t xml:space="preserve">2018-2020 г.г. и 2021-2023 г.г. – старший научный сотрудник в проектах АР05131351 «Создание глобально конкурентоспособной ресурсосберегающей релейной защиты систем электроснабжения» и </w:t>
            </w:r>
            <w:r w:rsidRPr="004C14F9">
              <w:rPr>
                <w:sz w:val="24"/>
                <w:szCs w:val="24"/>
                <w:lang w:val="en-US"/>
              </w:rPr>
              <w:t>AP</w:t>
            </w:r>
            <w:r w:rsidRPr="004C14F9">
              <w:rPr>
                <w:sz w:val="24"/>
                <w:szCs w:val="24"/>
              </w:rPr>
              <w:t>09058249 «Энергосбережение путем разработки новых схем открытых распределительных у</w:t>
            </w:r>
            <w:r>
              <w:rPr>
                <w:sz w:val="24"/>
                <w:szCs w:val="24"/>
              </w:rPr>
              <w:t>стройств электрических станций»;</w:t>
            </w:r>
          </w:p>
          <w:p w:rsidR="00B42D3F" w:rsidRDefault="00B42D3F" w:rsidP="00723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C14F9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>-2024</w:t>
            </w:r>
            <w:r w:rsidRPr="004C14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г.г.</w:t>
            </w:r>
            <w:r w:rsidRPr="004C14F9">
              <w:rPr>
                <w:sz w:val="24"/>
                <w:szCs w:val="24"/>
              </w:rPr>
              <w:t xml:space="preserve"> – руководитель проекта «</w:t>
            </w:r>
            <w:proofErr w:type="spellStart"/>
            <w:r w:rsidRPr="004C14F9">
              <w:rPr>
                <w:sz w:val="24"/>
                <w:szCs w:val="24"/>
              </w:rPr>
              <w:t>Жас</w:t>
            </w:r>
            <w:proofErr w:type="spellEnd"/>
            <w:r w:rsidRPr="004C14F9">
              <w:rPr>
                <w:sz w:val="24"/>
                <w:szCs w:val="24"/>
              </w:rPr>
              <w:t xml:space="preserve"> Ғалым» АР13268753 «Разработка ресурсосберегающей глобально конкурентоспособной релейной защиты элементов элек</w:t>
            </w:r>
            <w:r>
              <w:rPr>
                <w:sz w:val="24"/>
                <w:szCs w:val="24"/>
              </w:rPr>
              <w:t>трических станций и подстанций»;</w:t>
            </w:r>
          </w:p>
          <w:p w:rsidR="00723628" w:rsidRDefault="00B42D3F" w:rsidP="00723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233FD">
              <w:rPr>
                <w:sz w:val="24"/>
                <w:szCs w:val="24"/>
              </w:rPr>
              <w:t>2</w:t>
            </w:r>
            <w:r w:rsidRPr="004C14F9">
              <w:rPr>
                <w:sz w:val="24"/>
                <w:szCs w:val="24"/>
              </w:rPr>
              <w:t>024 год – старший научный сотрудник в проекте АР23489689 «Предотвращение погасания основных электростанций Казахстана из-за наложения отказов релейной защиты и выключателей»</w:t>
            </w:r>
            <w:r>
              <w:rPr>
                <w:sz w:val="24"/>
                <w:szCs w:val="24"/>
              </w:rPr>
              <w:t>.</w:t>
            </w:r>
          </w:p>
          <w:p w:rsidR="00CA5B9D" w:rsidRDefault="00CA5B9D" w:rsidP="00CA5B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 2025 года – руководитель проекта </w:t>
            </w:r>
            <w:r w:rsidRPr="00CA5B9D">
              <w:rPr>
                <w:sz w:val="24"/>
                <w:szCs w:val="24"/>
              </w:rPr>
              <w:t>АР26199335 «Предотвращение и локализация возможных</w:t>
            </w:r>
            <w:r>
              <w:rPr>
                <w:sz w:val="24"/>
                <w:szCs w:val="24"/>
              </w:rPr>
              <w:t xml:space="preserve"> </w:t>
            </w:r>
            <w:r w:rsidRPr="00CA5B9D">
              <w:rPr>
                <w:sz w:val="24"/>
                <w:szCs w:val="24"/>
              </w:rPr>
              <w:t xml:space="preserve">аварий на атомной электростанции Казахстана из-за </w:t>
            </w:r>
            <w:proofErr w:type="spellStart"/>
            <w:r w:rsidRPr="00CA5B9D">
              <w:rPr>
                <w:sz w:val="24"/>
                <w:szCs w:val="24"/>
              </w:rPr>
              <w:t>неучитываемых</w:t>
            </w:r>
            <w:proofErr w:type="spellEnd"/>
            <w:r w:rsidRPr="00CA5B9D">
              <w:rPr>
                <w:sz w:val="24"/>
                <w:szCs w:val="24"/>
              </w:rPr>
              <w:t xml:space="preserve"> отказов в электрической</w:t>
            </w:r>
            <w:r>
              <w:rPr>
                <w:sz w:val="24"/>
                <w:szCs w:val="24"/>
              </w:rPr>
              <w:t xml:space="preserve"> </w:t>
            </w:r>
            <w:r w:rsidRPr="00CA5B9D">
              <w:rPr>
                <w:sz w:val="24"/>
                <w:szCs w:val="24"/>
              </w:rPr>
              <w:t>схеме»</w:t>
            </w:r>
            <w:r>
              <w:rPr>
                <w:sz w:val="24"/>
                <w:szCs w:val="24"/>
              </w:rPr>
              <w:t xml:space="preserve"> и старший научный сотрудник в проекте </w:t>
            </w:r>
            <w:r w:rsidRPr="00CA5B9D">
              <w:rPr>
                <w:sz w:val="24"/>
                <w:szCs w:val="24"/>
              </w:rPr>
              <w:t xml:space="preserve">AP27511017 «Уменьшение размеров и количества аварий на ключевых межсистемных </w:t>
            </w:r>
            <w:proofErr w:type="spellStart"/>
            <w:r w:rsidRPr="00CA5B9D">
              <w:rPr>
                <w:sz w:val="24"/>
                <w:szCs w:val="24"/>
              </w:rPr>
              <w:t>электроподстанциях</w:t>
            </w:r>
            <w:proofErr w:type="spellEnd"/>
            <w:r w:rsidRPr="00CA5B9D">
              <w:rPr>
                <w:sz w:val="24"/>
                <w:szCs w:val="24"/>
              </w:rPr>
              <w:t xml:space="preserve"> Казахстана со странами СНГ».</w:t>
            </w:r>
          </w:p>
          <w:p w:rsidR="00466EB3" w:rsidRPr="00723628" w:rsidRDefault="00466EB3" w:rsidP="00466EB3">
            <w:pPr>
              <w:ind w:firstLine="15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С 2020 года ученый секретарь диссертационного совета по специальности </w:t>
            </w:r>
            <w:r w:rsidRPr="00466EB3">
              <w:rPr>
                <w:sz w:val="24"/>
                <w:szCs w:val="24"/>
              </w:rPr>
              <w:t>8D07103 — Электроэнергетика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6B05A0" w:rsidRDefault="006B05A0"/>
    <w:p w:rsidR="00CB00B0" w:rsidRPr="00F75B87" w:rsidRDefault="00217568" w:rsidP="00F75B87">
      <w:pPr>
        <w:pStyle w:val="TableParagraph"/>
        <w:spacing w:line="263" w:lineRule="exact"/>
        <w:ind w:left="118"/>
        <w:rPr>
          <w:spacing w:val="-6"/>
          <w:sz w:val="24"/>
          <w:szCs w:val="24"/>
        </w:rPr>
      </w:pPr>
      <w:r>
        <w:rPr>
          <w:noProof/>
          <w:spacing w:val="-6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439.95pt;margin-top:826.75pt;width:3.35pt;height:14.4pt;z-index:157296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" filled="f" stroked="f">
            <v:textbox inset="0,0,0,0">
              <w:txbxContent>
                <w:p w:rsidR="00CB00B0" w:rsidRDefault="007D6A5F">
                  <w:pPr>
                    <w:spacing w:line="288" w:lineRule="exact"/>
                    <w:rPr>
                      <w:sz w:val="26"/>
                    </w:rPr>
                  </w:pPr>
                  <w:r>
                    <w:rPr>
                      <w:color w:val="26A1EB"/>
                      <w:spacing w:val="-10"/>
                      <w:w w:val="60"/>
                      <w:sz w:val="26"/>
                    </w:rPr>
                    <w:t>"</w:t>
                  </w:r>
                </w:p>
              </w:txbxContent>
            </v:textbox>
            <w10:wrap anchorx="page" anchory="page"/>
          </v:shape>
        </w:pict>
      </w:r>
    </w:p>
    <w:p w:rsidR="00CB00B0" w:rsidRPr="00F75B87" w:rsidRDefault="00CB00B0" w:rsidP="00F75B87">
      <w:pPr>
        <w:pStyle w:val="TableParagraph"/>
        <w:spacing w:line="263" w:lineRule="exact"/>
        <w:ind w:left="118"/>
        <w:rPr>
          <w:spacing w:val="-6"/>
          <w:sz w:val="24"/>
          <w:szCs w:val="24"/>
        </w:rPr>
      </w:pPr>
    </w:p>
    <w:p w:rsidR="0055707D" w:rsidRPr="0055707D" w:rsidRDefault="0055707D" w:rsidP="0055707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55707D">
        <w:rPr>
          <w:b/>
          <w:noProof/>
          <w:sz w:val="24"/>
          <w:szCs w:val="24"/>
          <w:lang w:eastAsia="ru-RU"/>
        </w:rPr>
        <w:t xml:space="preserve">Декан факультета </w:t>
      </w:r>
      <w:r>
        <w:rPr>
          <w:b/>
          <w:noProof/>
          <w:sz w:val="24"/>
          <w:szCs w:val="24"/>
          <w:lang w:eastAsia="ru-RU"/>
        </w:rPr>
        <w:t>Э</w:t>
      </w:r>
      <w:r w:rsidR="00C0274D">
        <w:rPr>
          <w:b/>
          <w:noProof/>
          <w:sz w:val="24"/>
          <w:szCs w:val="24"/>
          <w:lang w:eastAsia="ru-RU"/>
        </w:rPr>
        <w:t>нергетики</w:t>
      </w:r>
      <w:r w:rsidR="00C0274D">
        <w:rPr>
          <w:b/>
          <w:noProof/>
          <w:sz w:val="24"/>
          <w:szCs w:val="24"/>
          <w:lang w:eastAsia="ru-RU"/>
        </w:rPr>
        <w:tab/>
      </w:r>
      <w:r w:rsidR="00C0274D">
        <w:rPr>
          <w:b/>
          <w:noProof/>
          <w:sz w:val="24"/>
          <w:szCs w:val="24"/>
          <w:lang w:eastAsia="ru-RU"/>
        </w:rPr>
        <w:tab/>
      </w:r>
      <w:r w:rsidR="00C0274D">
        <w:rPr>
          <w:b/>
          <w:noProof/>
          <w:sz w:val="24"/>
          <w:szCs w:val="24"/>
          <w:lang w:eastAsia="ru-RU"/>
        </w:rPr>
        <w:tab/>
      </w:r>
      <w:r w:rsidR="00C0274D">
        <w:rPr>
          <w:b/>
          <w:noProof/>
          <w:sz w:val="24"/>
          <w:szCs w:val="24"/>
          <w:lang w:eastAsia="ru-RU"/>
        </w:rPr>
        <w:tab/>
      </w:r>
      <w:r w:rsidR="00C0274D">
        <w:rPr>
          <w:b/>
          <w:noProof/>
          <w:sz w:val="24"/>
          <w:szCs w:val="24"/>
          <w:lang w:eastAsia="ru-RU"/>
        </w:rPr>
        <w:tab/>
      </w:r>
      <w:r w:rsidR="00CA5B9D">
        <w:rPr>
          <w:b/>
          <w:noProof/>
          <w:sz w:val="24"/>
          <w:szCs w:val="24"/>
          <w:lang w:eastAsia="ru-RU"/>
        </w:rPr>
        <w:t>О</w:t>
      </w:r>
      <w:r w:rsidRPr="0055707D">
        <w:rPr>
          <w:b/>
          <w:noProof/>
          <w:sz w:val="24"/>
          <w:szCs w:val="24"/>
          <w:lang w:eastAsia="ru-RU"/>
        </w:rPr>
        <w:t xml:space="preserve">. </w:t>
      </w:r>
      <w:r w:rsidR="00CA5B9D">
        <w:rPr>
          <w:b/>
          <w:noProof/>
          <w:sz w:val="24"/>
          <w:szCs w:val="24"/>
          <w:lang w:eastAsia="ru-RU"/>
        </w:rPr>
        <w:t>Талипов</w:t>
      </w:r>
    </w:p>
    <w:p w:rsidR="00CB00B0" w:rsidRPr="00F75B87" w:rsidRDefault="00CB00B0" w:rsidP="0055707D">
      <w:pPr>
        <w:pStyle w:val="TableParagraph"/>
        <w:spacing w:line="263" w:lineRule="exact"/>
        <w:ind w:left="118"/>
        <w:jc w:val="center"/>
        <w:rPr>
          <w:spacing w:val="-6"/>
          <w:sz w:val="24"/>
          <w:szCs w:val="24"/>
        </w:rPr>
      </w:pPr>
    </w:p>
    <w:sectPr w:rsidR="00CB00B0" w:rsidRPr="00F75B87" w:rsidSect="001A64E1">
      <w:pgSz w:w="11900" w:h="16820"/>
      <w:pgMar w:top="1000" w:right="520" w:bottom="993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9368A"/>
    <w:multiLevelType w:val="hybridMultilevel"/>
    <w:tmpl w:val="DA00F2E8"/>
    <w:lvl w:ilvl="0" w:tplc="3D78A588">
      <w:start w:val="1"/>
      <w:numFmt w:val="decimal"/>
      <w:lvlText w:val="%1."/>
      <w:lvlJc w:val="left"/>
      <w:pPr>
        <w:ind w:left="477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EEF03234">
      <w:numFmt w:val="bullet"/>
      <w:lvlText w:val="•"/>
      <w:lvlJc w:val="left"/>
      <w:pPr>
        <w:ind w:left="901" w:hanging="319"/>
      </w:pPr>
      <w:rPr>
        <w:rFonts w:hint="default"/>
        <w:lang w:val="ru-RU" w:eastAsia="en-US" w:bidi="ar-SA"/>
      </w:rPr>
    </w:lvl>
    <w:lvl w:ilvl="2" w:tplc="74869B04">
      <w:numFmt w:val="bullet"/>
      <w:lvlText w:val="•"/>
      <w:lvlJc w:val="left"/>
      <w:pPr>
        <w:ind w:left="1323" w:hanging="319"/>
      </w:pPr>
      <w:rPr>
        <w:rFonts w:hint="default"/>
        <w:lang w:val="ru-RU" w:eastAsia="en-US" w:bidi="ar-SA"/>
      </w:rPr>
    </w:lvl>
    <w:lvl w:ilvl="3" w:tplc="8244F9BC">
      <w:numFmt w:val="bullet"/>
      <w:lvlText w:val="•"/>
      <w:lvlJc w:val="left"/>
      <w:pPr>
        <w:ind w:left="1745" w:hanging="319"/>
      </w:pPr>
      <w:rPr>
        <w:rFonts w:hint="default"/>
        <w:lang w:val="ru-RU" w:eastAsia="en-US" w:bidi="ar-SA"/>
      </w:rPr>
    </w:lvl>
    <w:lvl w:ilvl="4" w:tplc="3612B4EE">
      <w:numFmt w:val="bullet"/>
      <w:lvlText w:val="•"/>
      <w:lvlJc w:val="left"/>
      <w:pPr>
        <w:ind w:left="2167" w:hanging="319"/>
      </w:pPr>
      <w:rPr>
        <w:rFonts w:hint="default"/>
        <w:lang w:val="ru-RU" w:eastAsia="en-US" w:bidi="ar-SA"/>
      </w:rPr>
    </w:lvl>
    <w:lvl w:ilvl="5" w:tplc="A16E68B6">
      <w:numFmt w:val="bullet"/>
      <w:lvlText w:val="•"/>
      <w:lvlJc w:val="left"/>
      <w:pPr>
        <w:ind w:left="2589" w:hanging="319"/>
      </w:pPr>
      <w:rPr>
        <w:rFonts w:hint="default"/>
        <w:lang w:val="ru-RU" w:eastAsia="en-US" w:bidi="ar-SA"/>
      </w:rPr>
    </w:lvl>
    <w:lvl w:ilvl="6" w:tplc="806AC9A6">
      <w:numFmt w:val="bullet"/>
      <w:lvlText w:val="•"/>
      <w:lvlJc w:val="left"/>
      <w:pPr>
        <w:ind w:left="3010" w:hanging="319"/>
      </w:pPr>
      <w:rPr>
        <w:rFonts w:hint="default"/>
        <w:lang w:val="ru-RU" w:eastAsia="en-US" w:bidi="ar-SA"/>
      </w:rPr>
    </w:lvl>
    <w:lvl w:ilvl="7" w:tplc="5BE62368">
      <w:numFmt w:val="bullet"/>
      <w:lvlText w:val="•"/>
      <w:lvlJc w:val="left"/>
      <w:pPr>
        <w:ind w:left="3432" w:hanging="319"/>
      </w:pPr>
      <w:rPr>
        <w:rFonts w:hint="default"/>
        <w:lang w:val="ru-RU" w:eastAsia="en-US" w:bidi="ar-SA"/>
      </w:rPr>
    </w:lvl>
    <w:lvl w:ilvl="8" w:tplc="D61EE23C">
      <w:numFmt w:val="bullet"/>
      <w:lvlText w:val="•"/>
      <w:lvlJc w:val="left"/>
      <w:pPr>
        <w:ind w:left="3854" w:hanging="319"/>
      </w:pPr>
      <w:rPr>
        <w:rFonts w:hint="default"/>
        <w:lang w:val="ru-RU" w:eastAsia="en-US" w:bidi="ar-SA"/>
      </w:rPr>
    </w:lvl>
  </w:abstractNum>
  <w:abstractNum w:abstractNumId="1">
    <w:nsid w:val="5AB8122B"/>
    <w:multiLevelType w:val="hybridMultilevel"/>
    <w:tmpl w:val="6B8C5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E370E"/>
    <w:multiLevelType w:val="hybridMultilevel"/>
    <w:tmpl w:val="9E5C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D677C"/>
    <w:multiLevelType w:val="hybridMultilevel"/>
    <w:tmpl w:val="A694F39A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B00B0"/>
    <w:rsid w:val="000234E4"/>
    <w:rsid w:val="0005001F"/>
    <w:rsid w:val="00055B2E"/>
    <w:rsid w:val="000A007D"/>
    <w:rsid w:val="000D1BAD"/>
    <w:rsid w:val="000F77E3"/>
    <w:rsid w:val="00197B3E"/>
    <w:rsid w:val="001A4481"/>
    <w:rsid w:val="001A4E7C"/>
    <w:rsid w:val="001A64E1"/>
    <w:rsid w:val="001A7C55"/>
    <w:rsid w:val="001E1F7F"/>
    <w:rsid w:val="001E466A"/>
    <w:rsid w:val="0021136F"/>
    <w:rsid w:val="00217568"/>
    <w:rsid w:val="00240F65"/>
    <w:rsid w:val="00244B12"/>
    <w:rsid w:val="00255161"/>
    <w:rsid w:val="00275EA0"/>
    <w:rsid w:val="00276BF0"/>
    <w:rsid w:val="0029739D"/>
    <w:rsid w:val="002B5265"/>
    <w:rsid w:val="002B6B33"/>
    <w:rsid w:val="002C6FED"/>
    <w:rsid w:val="002E010B"/>
    <w:rsid w:val="002E728F"/>
    <w:rsid w:val="00324495"/>
    <w:rsid w:val="0034039F"/>
    <w:rsid w:val="00350345"/>
    <w:rsid w:val="00384A98"/>
    <w:rsid w:val="0038790E"/>
    <w:rsid w:val="003E6F30"/>
    <w:rsid w:val="003F4DF6"/>
    <w:rsid w:val="0042227F"/>
    <w:rsid w:val="00424E9D"/>
    <w:rsid w:val="004264E2"/>
    <w:rsid w:val="00451BF9"/>
    <w:rsid w:val="00466EB3"/>
    <w:rsid w:val="00497234"/>
    <w:rsid w:val="004D7FE1"/>
    <w:rsid w:val="0050360C"/>
    <w:rsid w:val="005142B4"/>
    <w:rsid w:val="0054299C"/>
    <w:rsid w:val="00547846"/>
    <w:rsid w:val="00552196"/>
    <w:rsid w:val="0055707D"/>
    <w:rsid w:val="0057407D"/>
    <w:rsid w:val="00581A3C"/>
    <w:rsid w:val="005D22FF"/>
    <w:rsid w:val="005E5457"/>
    <w:rsid w:val="006B05A0"/>
    <w:rsid w:val="006B54BD"/>
    <w:rsid w:val="006D1A55"/>
    <w:rsid w:val="006E3788"/>
    <w:rsid w:val="006F5EF5"/>
    <w:rsid w:val="00705776"/>
    <w:rsid w:val="00723628"/>
    <w:rsid w:val="0072392E"/>
    <w:rsid w:val="007448A7"/>
    <w:rsid w:val="00777BD6"/>
    <w:rsid w:val="00780513"/>
    <w:rsid w:val="00787992"/>
    <w:rsid w:val="007D4374"/>
    <w:rsid w:val="007D6A5F"/>
    <w:rsid w:val="0085401D"/>
    <w:rsid w:val="008737C9"/>
    <w:rsid w:val="008743AD"/>
    <w:rsid w:val="008E7D5A"/>
    <w:rsid w:val="008F72A7"/>
    <w:rsid w:val="009122EE"/>
    <w:rsid w:val="00926A5D"/>
    <w:rsid w:val="009A5A6D"/>
    <w:rsid w:val="009D1A25"/>
    <w:rsid w:val="00A00A1D"/>
    <w:rsid w:val="00A2486B"/>
    <w:rsid w:val="00A24946"/>
    <w:rsid w:val="00AD677D"/>
    <w:rsid w:val="00B22D67"/>
    <w:rsid w:val="00B42D3F"/>
    <w:rsid w:val="00B760C8"/>
    <w:rsid w:val="00BA5765"/>
    <w:rsid w:val="00BC0DFA"/>
    <w:rsid w:val="00BE3747"/>
    <w:rsid w:val="00BE587F"/>
    <w:rsid w:val="00C0274D"/>
    <w:rsid w:val="00C15691"/>
    <w:rsid w:val="00C21AC8"/>
    <w:rsid w:val="00C233FD"/>
    <w:rsid w:val="00C3036E"/>
    <w:rsid w:val="00C85A9E"/>
    <w:rsid w:val="00CA5B9D"/>
    <w:rsid w:val="00CB00B0"/>
    <w:rsid w:val="00D41592"/>
    <w:rsid w:val="00DA6ACE"/>
    <w:rsid w:val="00DC32F4"/>
    <w:rsid w:val="00DC4C2B"/>
    <w:rsid w:val="00E0258D"/>
    <w:rsid w:val="00E5335E"/>
    <w:rsid w:val="00E62D33"/>
    <w:rsid w:val="00F11C4E"/>
    <w:rsid w:val="00F16B8E"/>
    <w:rsid w:val="00F3100C"/>
    <w:rsid w:val="00F72751"/>
    <w:rsid w:val="00F74971"/>
    <w:rsid w:val="00F75B87"/>
    <w:rsid w:val="00FC6AFD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8D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nhideWhenUsed/>
    <w:qFormat/>
    <w:rsid w:val="00F16B8E"/>
    <w:pPr>
      <w:keepNext/>
      <w:widowControl/>
      <w:autoSpaceDE/>
      <w:autoSpaceDN/>
      <w:jc w:val="center"/>
      <w:outlineLvl w:val="1"/>
    </w:pPr>
    <w:rPr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25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258D"/>
    <w:rPr>
      <w:sz w:val="25"/>
      <w:szCs w:val="25"/>
    </w:rPr>
  </w:style>
  <w:style w:type="paragraph" w:styleId="a4">
    <w:name w:val="List Paragraph"/>
    <w:basedOn w:val="a"/>
    <w:uiPriority w:val="1"/>
    <w:qFormat/>
    <w:rsid w:val="00E0258D"/>
  </w:style>
  <w:style w:type="paragraph" w:customStyle="1" w:styleId="TableParagraph">
    <w:name w:val="Table Paragraph"/>
    <w:basedOn w:val="a"/>
    <w:uiPriority w:val="1"/>
    <w:qFormat/>
    <w:rsid w:val="00E0258D"/>
  </w:style>
  <w:style w:type="character" w:customStyle="1" w:styleId="20">
    <w:name w:val="Заголовок 2 Знак"/>
    <w:basedOn w:val="a0"/>
    <w:link w:val="2"/>
    <w:rsid w:val="00F16B8E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F5E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EF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Бауыржан</cp:lastModifiedBy>
  <cp:revision>37</cp:revision>
  <cp:lastPrinted>2025-06-30T06:57:00Z</cp:lastPrinted>
  <dcterms:created xsi:type="dcterms:W3CDTF">2024-12-24T05:52:00Z</dcterms:created>
  <dcterms:modified xsi:type="dcterms:W3CDTF">2026-01-17T07:09:00Z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LastSaved">
    <vt:filetime>2024-11-27T00:00:00Z</vt:filetime>
  </property>
  <property fmtid="{D5CDD505-2E9C-101B-9397-08002B2CF9AE}" pid="4" name="Producer">
    <vt:lpwstr>3-Heights(TM) PDF Security Shell 4.8.25.2 (http://www.pdf-tools.com)</vt:lpwstr>
  </property>
</Properties>
</file>